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B19" w:rsidRDefault="00AA5B28" w:rsidP="003B0B19">
      <w:pPr>
        <w:spacing w:after="0"/>
        <w:ind w:left="2835"/>
        <w:rPr>
          <w:b/>
          <w:sz w:val="28"/>
          <w:szCs w:val="28"/>
          <w:lang w:val="de-DE"/>
        </w:rPr>
      </w:pPr>
      <w:r w:rsidRPr="000D23A1">
        <w:rPr>
          <w:b/>
          <w:noProof/>
          <w:sz w:val="28"/>
          <w:szCs w:val="28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7C7D5DCC" wp14:editId="70844355">
                <wp:simplePos x="0" y="0"/>
                <wp:positionH relativeFrom="column">
                  <wp:posOffset>-461646</wp:posOffset>
                </wp:positionH>
                <wp:positionV relativeFrom="paragraph">
                  <wp:posOffset>-1050926</wp:posOffset>
                </wp:positionV>
                <wp:extent cx="2066925" cy="1819275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819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B19" w:rsidRDefault="00AA5B28">
                            <w:pP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de-AT"/>
                              </w:rPr>
                            </w:pPr>
                            <w:r w:rsidRPr="00AA5B28">
                              <w:rPr>
                                <w:b/>
                                <w:noProof/>
                                <w:sz w:val="28"/>
                                <w:szCs w:val="28"/>
                                <w:lang w:val="de-DE" w:eastAsia="de-DE"/>
                              </w:rPr>
                              <w:drawing>
                                <wp:inline distT="0" distB="0" distL="0" distR="0" wp14:anchorId="795A892A" wp14:editId="214D0ED0">
                                  <wp:extent cx="1732280" cy="1316043"/>
                                  <wp:effectExtent l="0" t="0" r="1270" b="0"/>
                                  <wp:docPr id="4" name="Grafik 4" descr="D:\Daten\Bilder\Logos\Logos\GC Lindau\Richtige Größe_72dpi_rgb (2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Daten\Bilder\Logos\Logos\GC Lindau\Richtige Größe_72dpi_rgb (2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2280" cy="13160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D23A1" w:rsidRDefault="00C31894" w:rsidP="003B0B19">
                            <w:pPr>
                              <w:jc w:val="center"/>
                            </w:pPr>
                            <w:hyperlink r:id="rId6" w:history="1">
                              <w:r w:rsidR="00AA5B28" w:rsidRPr="00D31E86">
                                <w:rPr>
                                  <w:rStyle w:val="Hyperlink"/>
                                </w:rPr>
                                <w:t>www.golflindau.de</w:t>
                              </w:r>
                            </w:hyperlink>
                          </w:p>
                          <w:p w:rsidR="00AA5B28" w:rsidRDefault="00AA5B28" w:rsidP="003B0B19">
                            <w:pPr>
                              <w:jc w:val="center"/>
                            </w:pPr>
                          </w:p>
                          <w:p w:rsidR="00AA5B28" w:rsidRDefault="00AA5B28" w:rsidP="003B0B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7D5DC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36.35pt;margin-top:-82.75pt;width:162.75pt;height:143.2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" filled="f" stroked="f">
                <v:textbox>
                  <w:txbxContent>
                    <w:p w:rsidR="003B0B19" w:rsidRDefault="00AA5B28">
                      <w:pPr>
                        <w:rPr>
                          <w:b/>
                          <w:noProof/>
                          <w:sz w:val="28"/>
                          <w:szCs w:val="28"/>
                          <w:lang w:eastAsia="de-AT"/>
                        </w:rPr>
                      </w:pPr>
                      <w:r w:rsidRPr="00AA5B28">
                        <w:rPr>
                          <w:b/>
                          <w:noProof/>
                          <w:sz w:val="28"/>
                          <w:szCs w:val="28"/>
                          <w:lang w:val="de-DE" w:eastAsia="de-DE"/>
                        </w:rPr>
                        <w:drawing>
                          <wp:inline distT="0" distB="0" distL="0" distR="0" wp14:anchorId="795A892A" wp14:editId="214D0ED0">
                            <wp:extent cx="1732280" cy="1316043"/>
                            <wp:effectExtent l="0" t="0" r="1270" b="0"/>
                            <wp:docPr id="4" name="Grafik 4" descr="D:\Daten\Bilder\Logos\Logos\GC Lindau\Richtige Größe_72dpi_rgb (2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Daten\Bilder\Logos\Logos\GC Lindau\Richtige Größe_72dpi_rgb (2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2280" cy="13160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D23A1" w:rsidRDefault="00C31894" w:rsidP="003B0B19">
                      <w:pPr>
                        <w:jc w:val="center"/>
                      </w:pPr>
                      <w:hyperlink r:id="rId7" w:history="1">
                        <w:r w:rsidR="00AA5B28" w:rsidRPr="00D31E86">
                          <w:rPr>
                            <w:rStyle w:val="Hyperlink"/>
                          </w:rPr>
                          <w:t>www.golflindau.de</w:t>
                        </w:r>
                      </w:hyperlink>
                    </w:p>
                    <w:p w:rsidR="00AA5B28" w:rsidRDefault="00AA5B28" w:rsidP="003B0B19">
                      <w:pPr>
                        <w:jc w:val="center"/>
                      </w:pPr>
                    </w:p>
                    <w:p w:rsidR="00AA5B28" w:rsidRDefault="00AA5B28" w:rsidP="003B0B1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A79C4" w:rsidRPr="000D23A1">
        <w:rPr>
          <w:b/>
          <w:noProof/>
          <w:sz w:val="24"/>
          <w:szCs w:val="24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1FAF56E2" wp14:editId="24A4E083">
                <wp:simplePos x="0" y="0"/>
                <wp:positionH relativeFrom="column">
                  <wp:posOffset>4138930</wp:posOffset>
                </wp:positionH>
                <wp:positionV relativeFrom="paragraph">
                  <wp:posOffset>-596265</wp:posOffset>
                </wp:positionV>
                <wp:extent cx="1619250" cy="1404620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3A1" w:rsidRDefault="000D23A1" w:rsidP="003B0B1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5199AB94" wp14:editId="0F5822B6">
                                  <wp:extent cx="1304925" cy="828675"/>
                                  <wp:effectExtent l="0" t="0" r="9525" b="9525"/>
                                  <wp:docPr id="2" name="Grafik 2" descr="C:\Users\Admin\Documents\Eigene Dateien\Billy\Golf\BST_Turniere\2013\Logo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rafik 2" descr="C:\Users\Admin\Documents\Eigene Dateien\Billy\Golf\BST_Turniere\2013\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4925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D23A1" w:rsidRDefault="003B0B19">
                            <w:r>
                              <w:t xml:space="preserve">   </w:t>
                            </w:r>
                            <w:hyperlink r:id="rId9" w:history="1">
                              <w:r w:rsidR="000D23A1" w:rsidRPr="001C13F6">
                                <w:rPr>
                                  <w:rStyle w:val="Hyperlink"/>
                                  <w:lang w:val="de-DE"/>
                                </w:rPr>
                                <w:t>www.bs-golftour.com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AF56E2" id="_x0000_s1027" type="#_x0000_t202" style="position:absolute;left:0;text-align:left;margin-left:325.9pt;margin-top:-46.95pt;width:127.5pt;height:110.6pt;z-index:2516741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" filled="f" stroked="f">
                <v:textbox style="mso-fit-shape-to-text:t">
                  <w:txbxContent>
                    <w:p w:rsidR="000D23A1" w:rsidRDefault="000D23A1" w:rsidP="003B0B19">
                      <w:pPr>
                        <w:jc w:val="center"/>
                      </w:pPr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 wp14:anchorId="5199AB94" wp14:editId="0F5822B6">
                            <wp:extent cx="1304925" cy="828675"/>
                            <wp:effectExtent l="0" t="0" r="9525" b="9525"/>
                            <wp:docPr id="2" name="Grafik 2" descr="C:\Users\Admin\Documents\Eigene Dateien\Billy\Golf\BST_Turniere\2013\Logo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rafik 2" descr="C:\Users\Admin\Documents\Eigene Dateien\Billy\Golf\BST_Turniere\2013\Logo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4925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D23A1" w:rsidRDefault="003B0B19">
                      <w:r>
                        <w:t xml:space="preserve">   </w:t>
                      </w:r>
                      <w:hyperlink r:id="rId10" w:history="1">
                        <w:r w:rsidR="000D23A1" w:rsidRPr="001C13F6">
                          <w:rPr>
                            <w:rStyle w:val="Hyperlink"/>
                            <w:lang w:val="de-DE"/>
                          </w:rPr>
                          <w:t>www.bs-golftour.com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5A79C4" w:rsidRDefault="005A79C4" w:rsidP="003B0B19">
      <w:pPr>
        <w:spacing w:after="0"/>
        <w:ind w:left="2835"/>
        <w:rPr>
          <w:b/>
          <w:sz w:val="28"/>
          <w:szCs w:val="28"/>
          <w:lang w:val="de-DE"/>
        </w:rPr>
      </w:pPr>
    </w:p>
    <w:p w:rsidR="005A79C4" w:rsidRDefault="005A79C4" w:rsidP="003B0B19">
      <w:pPr>
        <w:spacing w:after="0"/>
        <w:ind w:left="2835"/>
        <w:rPr>
          <w:b/>
          <w:sz w:val="28"/>
          <w:szCs w:val="28"/>
          <w:lang w:val="de-DE"/>
        </w:rPr>
      </w:pPr>
    </w:p>
    <w:p w:rsidR="000D23A1" w:rsidRPr="005A79C4" w:rsidRDefault="000D23A1" w:rsidP="005A79C4">
      <w:pPr>
        <w:spacing w:after="0"/>
        <w:ind w:left="-284"/>
        <w:jc w:val="center"/>
        <w:rPr>
          <w:b/>
          <w:sz w:val="40"/>
          <w:szCs w:val="28"/>
          <w:lang w:val="de-DE"/>
        </w:rPr>
      </w:pPr>
      <w:r w:rsidRPr="005A79C4">
        <w:rPr>
          <w:b/>
          <w:sz w:val="40"/>
          <w:szCs w:val="28"/>
          <w:lang w:val="de-DE"/>
        </w:rPr>
        <w:t>WETTSPIELAUSSCHREIBUNG</w:t>
      </w:r>
    </w:p>
    <w:p w:rsidR="00CE00AE" w:rsidRDefault="00E776A5" w:rsidP="005A79C4">
      <w:pPr>
        <w:ind w:left="-284"/>
        <w:jc w:val="center"/>
        <w:rPr>
          <w:lang w:val="de-DE"/>
        </w:rPr>
      </w:pPr>
      <w:r w:rsidRPr="001C13F6">
        <w:rPr>
          <w:b/>
          <w:sz w:val="28"/>
          <w:szCs w:val="28"/>
          <w:lang w:val="de-DE"/>
        </w:rPr>
        <w:t>Bodensee-</w:t>
      </w:r>
      <w:r w:rsidR="002B3B58" w:rsidRPr="001C13F6">
        <w:rPr>
          <w:b/>
          <w:sz w:val="28"/>
          <w:szCs w:val="28"/>
          <w:lang w:val="de-DE"/>
        </w:rPr>
        <w:t>Seniors-Tour</w:t>
      </w:r>
      <w:r w:rsidR="00AC1C5B" w:rsidRPr="001C13F6">
        <w:rPr>
          <w:b/>
          <w:sz w:val="28"/>
          <w:szCs w:val="28"/>
          <w:lang w:val="de-DE"/>
        </w:rPr>
        <w:t xml:space="preserve">(BST) </w:t>
      </w:r>
      <w:r w:rsidR="001332A1" w:rsidRPr="001C13F6">
        <w:rPr>
          <w:b/>
          <w:sz w:val="28"/>
          <w:szCs w:val="28"/>
          <w:lang w:val="de-DE"/>
        </w:rPr>
        <w:t>201</w:t>
      </w:r>
      <w:r w:rsidR="0004443E" w:rsidRPr="001C13F6">
        <w:rPr>
          <w:b/>
          <w:sz w:val="28"/>
          <w:szCs w:val="28"/>
          <w:lang w:val="de-DE"/>
        </w:rPr>
        <w:t>6</w:t>
      </w:r>
    </w:p>
    <w:p w:rsidR="001332A1" w:rsidRPr="001C13F6" w:rsidRDefault="00922180" w:rsidP="005A79C4">
      <w:pPr>
        <w:ind w:left="-284"/>
        <w:jc w:val="center"/>
        <w:rPr>
          <w:sz w:val="20"/>
          <w:szCs w:val="20"/>
          <w:lang w:val="de-DE"/>
        </w:rPr>
      </w:pPr>
      <w:r>
        <w:rPr>
          <w:sz w:val="28"/>
          <w:szCs w:val="28"/>
          <w:lang w:val="de-DE"/>
        </w:rPr>
        <w:t>4</w:t>
      </w:r>
      <w:r w:rsidR="0004443E">
        <w:rPr>
          <w:sz w:val="28"/>
          <w:szCs w:val="28"/>
          <w:lang w:val="de-DE"/>
        </w:rPr>
        <w:t xml:space="preserve">. </w:t>
      </w:r>
      <w:r w:rsidR="001332A1" w:rsidRPr="00A36388">
        <w:rPr>
          <w:sz w:val="28"/>
          <w:szCs w:val="28"/>
          <w:lang w:val="de-DE"/>
        </w:rPr>
        <w:t xml:space="preserve">Turnier im GC </w:t>
      </w:r>
      <w:r w:rsidR="00AA5B28">
        <w:rPr>
          <w:sz w:val="28"/>
          <w:szCs w:val="28"/>
          <w:lang w:val="de-DE"/>
        </w:rPr>
        <w:t xml:space="preserve">Lindau Bad - </w:t>
      </w:r>
      <w:proofErr w:type="spellStart"/>
      <w:r w:rsidR="00AA5B28">
        <w:rPr>
          <w:sz w:val="28"/>
          <w:szCs w:val="28"/>
          <w:lang w:val="de-DE"/>
        </w:rPr>
        <w:t>Schachen</w:t>
      </w:r>
      <w:proofErr w:type="spellEnd"/>
    </w:p>
    <w:p w:rsidR="001332A1" w:rsidRPr="00A36388" w:rsidRDefault="001332A1" w:rsidP="001332A1">
      <w:pPr>
        <w:ind w:hanging="284"/>
        <w:rPr>
          <w:sz w:val="24"/>
          <w:szCs w:val="24"/>
          <w:lang w:val="de-DE"/>
        </w:rPr>
      </w:pPr>
      <w:r w:rsidRPr="00F64818">
        <w:rPr>
          <w:b/>
          <w:sz w:val="24"/>
          <w:szCs w:val="24"/>
          <w:lang w:val="de-DE"/>
        </w:rPr>
        <w:t>Datum:</w:t>
      </w:r>
      <w:r w:rsidRPr="00F64818">
        <w:rPr>
          <w:b/>
          <w:sz w:val="24"/>
          <w:szCs w:val="24"/>
          <w:lang w:val="de-DE"/>
        </w:rPr>
        <w:tab/>
      </w:r>
      <w:r w:rsidRPr="00A36388">
        <w:rPr>
          <w:sz w:val="24"/>
          <w:szCs w:val="24"/>
          <w:lang w:val="de-DE"/>
        </w:rPr>
        <w:tab/>
      </w:r>
      <w:r w:rsidRPr="00A36388">
        <w:rPr>
          <w:sz w:val="24"/>
          <w:szCs w:val="24"/>
          <w:lang w:val="de-DE"/>
        </w:rPr>
        <w:tab/>
      </w:r>
      <w:r w:rsidR="0004443E">
        <w:rPr>
          <w:b/>
          <w:sz w:val="24"/>
          <w:szCs w:val="24"/>
          <w:lang w:val="de-DE"/>
        </w:rPr>
        <w:t>Dienstag</w:t>
      </w:r>
      <w:r w:rsidRPr="00AC1C5B">
        <w:rPr>
          <w:b/>
          <w:sz w:val="24"/>
          <w:szCs w:val="24"/>
          <w:lang w:val="de-DE"/>
        </w:rPr>
        <w:t xml:space="preserve">, </w:t>
      </w:r>
      <w:r w:rsidR="00AA5B28">
        <w:rPr>
          <w:b/>
          <w:sz w:val="24"/>
          <w:szCs w:val="24"/>
          <w:lang w:val="de-DE"/>
        </w:rPr>
        <w:t>30. August</w:t>
      </w:r>
      <w:r w:rsidR="0004443E">
        <w:rPr>
          <w:b/>
          <w:sz w:val="24"/>
          <w:szCs w:val="24"/>
          <w:lang w:val="de-DE"/>
        </w:rPr>
        <w:t xml:space="preserve"> 2</w:t>
      </w:r>
      <w:r w:rsidRPr="00AC1C5B">
        <w:rPr>
          <w:b/>
          <w:sz w:val="24"/>
          <w:szCs w:val="24"/>
          <w:lang w:val="de-DE"/>
        </w:rPr>
        <w:t>01</w:t>
      </w:r>
      <w:r w:rsidR="0004443E">
        <w:rPr>
          <w:b/>
          <w:sz w:val="24"/>
          <w:szCs w:val="24"/>
          <w:lang w:val="de-DE"/>
        </w:rPr>
        <w:t>6</w:t>
      </w:r>
    </w:p>
    <w:p w:rsidR="00D71925" w:rsidRPr="001C13F6" w:rsidRDefault="001332A1" w:rsidP="001C13F6">
      <w:pPr>
        <w:ind w:hanging="284"/>
        <w:rPr>
          <w:sz w:val="24"/>
          <w:szCs w:val="24"/>
          <w:lang w:val="de-DE"/>
        </w:rPr>
      </w:pPr>
      <w:r w:rsidRPr="00F64818">
        <w:rPr>
          <w:b/>
          <w:sz w:val="24"/>
          <w:szCs w:val="24"/>
          <w:lang w:val="de-DE"/>
        </w:rPr>
        <w:t>Austragungsort:</w:t>
      </w:r>
      <w:r w:rsidRPr="00F64818">
        <w:rPr>
          <w:b/>
          <w:sz w:val="24"/>
          <w:szCs w:val="24"/>
          <w:lang w:val="de-DE"/>
        </w:rPr>
        <w:tab/>
      </w:r>
      <w:r w:rsidR="00A56C77" w:rsidRPr="00A36388">
        <w:rPr>
          <w:sz w:val="24"/>
          <w:szCs w:val="24"/>
          <w:lang w:val="de-DE"/>
        </w:rPr>
        <w:tab/>
      </w:r>
      <w:r w:rsidR="00446ED4">
        <w:rPr>
          <w:sz w:val="24"/>
          <w:szCs w:val="24"/>
          <w:lang w:val="de-DE"/>
        </w:rPr>
        <w:t>G</w:t>
      </w:r>
      <w:r w:rsidR="00AA5B28">
        <w:rPr>
          <w:sz w:val="24"/>
          <w:szCs w:val="24"/>
          <w:lang w:val="de-DE"/>
        </w:rPr>
        <w:t xml:space="preserve">C Lindau Bad </w:t>
      </w:r>
      <w:r w:rsidR="00216949">
        <w:rPr>
          <w:sz w:val="24"/>
          <w:szCs w:val="24"/>
          <w:lang w:val="de-DE"/>
        </w:rPr>
        <w:t>–</w:t>
      </w:r>
      <w:r w:rsidR="00AA5B28">
        <w:rPr>
          <w:sz w:val="24"/>
          <w:szCs w:val="24"/>
          <w:lang w:val="de-DE"/>
        </w:rPr>
        <w:t xml:space="preserve"> </w:t>
      </w:r>
      <w:proofErr w:type="spellStart"/>
      <w:r w:rsidR="00AA5B28">
        <w:rPr>
          <w:sz w:val="24"/>
          <w:szCs w:val="24"/>
          <w:lang w:val="de-DE"/>
        </w:rPr>
        <w:t>Schachen</w:t>
      </w:r>
      <w:proofErr w:type="spellEnd"/>
      <w:r w:rsidR="00216949">
        <w:rPr>
          <w:sz w:val="24"/>
          <w:szCs w:val="24"/>
          <w:lang w:val="de-DE"/>
        </w:rPr>
        <w:t xml:space="preserve"> e.V.</w:t>
      </w:r>
    </w:p>
    <w:p w:rsidR="00A56C77" w:rsidRDefault="002B3B58" w:rsidP="00A56C77">
      <w:pPr>
        <w:ind w:hanging="284"/>
        <w:rPr>
          <w:sz w:val="24"/>
          <w:szCs w:val="24"/>
          <w:lang w:val="de-DE"/>
        </w:rPr>
      </w:pPr>
      <w:r w:rsidRPr="00F64818">
        <w:rPr>
          <w:b/>
          <w:sz w:val="24"/>
          <w:szCs w:val="24"/>
          <w:lang w:val="de-DE"/>
        </w:rPr>
        <w:t>Start</w:t>
      </w:r>
      <w:r w:rsidR="007028F4">
        <w:rPr>
          <w:b/>
          <w:sz w:val="24"/>
          <w:szCs w:val="24"/>
          <w:lang w:val="de-DE"/>
        </w:rPr>
        <w:t>zeiten</w:t>
      </w:r>
      <w:r w:rsidRPr="00F64818">
        <w:rPr>
          <w:b/>
          <w:sz w:val="24"/>
          <w:szCs w:val="24"/>
          <w:lang w:val="de-DE"/>
        </w:rPr>
        <w:t>:</w:t>
      </w:r>
      <w:r w:rsidR="007028F4">
        <w:rPr>
          <w:sz w:val="24"/>
          <w:szCs w:val="24"/>
          <w:lang w:val="de-DE"/>
        </w:rPr>
        <w:tab/>
      </w:r>
      <w:r w:rsidR="007028F4">
        <w:rPr>
          <w:sz w:val="24"/>
          <w:szCs w:val="24"/>
          <w:lang w:val="de-DE"/>
        </w:rPr>
        <w:tab/>
      </w:r>
      <w:r w:rsidRPr="00EC509A">
        <w:rPr>
          <w:sz w:val="24"/>
          <w:szCs w:val="24"/>
          <w:lang w:val="de-DE"/>
        </w:rPr>
        <w:t>ab</w:t>
      </w:r>
      <w:r w:rsidR="00A56C77" w:rsidRPr="00EC509A">
        <w:rPr>
          <w:sz w:val="24"/>
          <w:szCs w:val="24"/>
          <w:lang w:val="de-DE"/>
        </w:rPr>
        <w:t xml:space="preserve"> </w:t>
      </w:r>
      <w:r w:rsidR="003F63D0" w:rsidRPr="00EC509A">
        <w:rPr>
          <w:sz w:val="24"/>
          <w:szCs w:val="24"/>
          <w:lang w:val="de-DE"/>
        </w:rPr>
        <w:t>09</w:t>
      </w:r>
      <w:r w:rsidR="007E6D3C" w:rsidRPr="00EC509A">
        <w:rPr>
          <w:sz w:val="24"/>
          <w:szCs w:val="24"/>
          <w:lang w:val="de-DE"/>
        </w:rPr>
        <w:t>:</w:t>
      </w:r>
      <w:r w:rsidR="00EC509A">
        <w:rPr>
          <w:sz w:val="24"/>
          <w:szCs w:val="24"/>
          <w:lang w:val="de-DE"/>
        </w:rPr>
        <w:t>30</w:t>
      </w:r>
      <w:r w:rsidR="00AC1C5B" w:rsidRPr="00EC509A">
        <w:rPr>
          <w:sz w:val="24"/>
          <w:szCs w:val="24"/>
          <w:lang w:val="de-DE"/>
        </w:rPr>
        <w:t xml:space="preserve"> </w:t>
      </w:r>
      <w:r w:rsidR="00A56C77" w:rsidRPr="00EC509A">
        <w:rPr>
          <w:sz w:val="24"/>
          <w:szCs w:val="24"/>
          <w:lang w:val="de-DE"/>
        </w:rPr>
        <w:t xml:space="preserve">Uhr von Tee </w:t>
      </w:r>
      <w:r w:rsidR="00446ED4">
        <w:rPr>
          <w:sz w:val="24"/>
          <w:szCs w:val="24"/>
          <w:lang w:val="de-DE"/>
        </w:rPr>
        <w:t>1</w:t>
      </w:r>
      <w:r w:rsidR="002711C5">
        <w:rPr>
          <w:sz w:val="24"/>
          <w:szCs w:val="24"/>
          <w:lang w:val="de-DE"/>
        </w:rPr>
        <w:t xml:space="preserve"> </w:t>
      </w:r>
      <w:r w:rsidR="00A56C77" w:rsidRPr="00EC509A">
        <w:rPr>
          <w:sz w:val="24"/>
          <w:szCs w:val="24"/>
          <w:lang w:val="de-DE"/>
        </w:rPr>
        <w:t xml:space="preserve">und Tee </w:t>
      </w:r>
      <w:r w:rsidR="00446ED4">
        <w:rPr>
          <w:sz w:val="24"/>
          <w:szCs w:val="24"/>
          <w:lang w:val="de-DE"/>
        </w:rPr>
        <w:t>10</w:t>
      </w:r>
    </w:p>
    <w:p w:rsidR="007E6D3C" w:rsidRDefault="007E6D3C" w:rsidP="007E6D3C">
      <w:pPr>
        <w:ind w:left="2124" w:hanging="2408"/>
        <w:rPr>
          <w:sz w:val="24"/>
          <w:szCs w:val="24"/>
          <w:lang w:val="de-DE"/>
        </w:rPr>
      </w:pPr>
      <w:r w:rsidRPr="007E6D3C">
        <w:rPr>
          <w:b/>
          <w:sz w:val="24"/>
          <w:szCs w:val="24"/>
          <w:lang w:val="de-DE"/>
        </w:rPr>
        <w:t>Anmeldungen:</w:t>
      </w:r>
      <w:r w:rsidR="00AC1C5B">
        <w:rPr>
          <w:sz w:val="24"/>
          <w:szCs w:val="24"/>
          <w:lang w:val="de-DE"/>
        </w:rPr>
        <w:tab/>
        <w:t xml:space="preserve">Alle </w:t>
      </w:r>
      <w:r>
        <w:rPr>
          <w:sz w:val="24"/>
          <w:szCs w:val="24"/>
          <w:lang w:val="de-DE"/>
        </w:rPr>
        <w:t>Mannschaftsmeldungen</w:t>
      </w:r>
      <w:r w:rsidRPr="00A36388">
        <w:rPr>
          <w:sz w:val="24"/>
          <w:szCs w:val="24"/>
          <w:lang w:val="de-DE"/>
        </w:rPr>
        <w:t xml:space="preserve"> </w:t>
      </w:r>
      <w:r w:rsidR="007028F4">
        <w:rPr>
          <w:sz w:val="24"/>
          <w:szCs w:val="24"/>
          <w:lang w:val="de-DE"/>
        </w:rPr>
        <w:t>erfolg</w:t>
      </w:r>
      <w:r w:rsidR="002C032B">
        <w:rPr>
          <w:sz w:val="24"/>
          <w:szCs w:val="24"/>
          <w:lang w:val="de-DE"/>
        </w:rPr>
        <w:t>en</w:t>
      </w:r>
      <w:r w:rsidR="007028F4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>mittels</w:t>
      </w:r>
      <w:r w:rsidRPr="00A36388">
        <w:rPr>
          <w:sz w:val="24"/>
          <w:szCs w:val="24"/>
          <w:lang w:val="de-DE"/>
        </w:rPr>
        <w:t xml:space="preserve"> </w:t>
      </w:r>
      <w:r w:rsidR="00AC1C5B">
        <w:rPr>
          <w:sz w:val="24"/>
          <w:szCs w:val="24"/>
          <w:lang w:val="de-DE"/>
        </w:rPr>
        <w:t xml:space="preserve">von der BST </w:t>
      </w:r>
      <w:r w:rsidR="007C420F">
        <w:rPr>
          <w:sz w:val="24"/>
          <w:szCs w:val="24"/>
          <w:lang w:val="de-DE"/>
        </w:rPr>
        <w:t xml:space="preserve">auf der Homepage </w:t>
      </w:r>
      <w:r w:rsidR="00AC1C5B">
        <w:rPr>
          <w:sz w:val="24"/>
          <w:szCs w:val="24"/>
          <w:lang w:val="de-DE"/>
        </w:rPr>
        <w:t xml:space="preserve">zur Verfügung gestelltem </w:t>
      </w:r>
      <w:r w:rsidR="007C420F">
        <w:rPr>
          <w:sz w:val="24"/>
          <w:szCs w:val="24"/>
          <w:lang w:val="de-DE"/>
        </w:rPr>
        <w:t xml:space="preserve">„Anmeldeformular </w:t>
      </w:r>
      <w:r w:rsidR="00922180">
        <w:rPr>
          <w:sz w:val="24"/>
          <w:szCs w:val="24"/>
          <w:lang w:val="de-DE"/>
        </w:rPr>
        <w:t>30.08</w:t>
      </w:r>
      <w:r w:rsidR="007C420F">
        <w:rPr>
          <w:sz w:val="24"/>
          <w:szCs w:val="24"/>
          <w:lang w:val="de-DE"/>
        </w:rPr>
        <w:t>.2016“</w:t>
      </w:r>
      <w:r w:rsidRPr="00A36388">
        <w:rPr>
          <w:sz w:val="24"/>
          <w:szCs w:val="24"/>
          <w:lang w:val="de-DE"/>
        </w:rPr>
        <w:t xml:space="preserve"> a</w:t>
      </w:r>
      <w:r w:rsidR="00684508">
        <w:rPr>
          <w:sz w:val="24"/>
          <w:szCs w:val="24"/>
          <w:lang w:val="de-DE"/>
        </w:rPr>
        <w:t xml:space="preserve">n </w:t>
      </w:r>
      <w:hyperlink r:id="rId11" w:history="1">
        <w:r w:rsidR="00AA5B28" w:rsidRPr="00D31E86">
          <w:rPr>
            <w:rStyle w:val="Hyperlink"/>
            <w:lang w:val="de-DE"/>
          </w:rPr>
          <w:t>info@golflindau.de</w:t>
        </w:r>
      </w:hyperlink>
      <w:r w:rsidR="00AA5B28">
        <w:rPr>
          <w:rStyle w:val="Hyperlink"/>
          <w:lang w:val="de-DE"/>
        </w:rPr>
        <w:t xml:space="preserve"> </w:t>
      </w:r>
      <w:r w:rsidR="007C420F">
        <w:rPr>
          <w:sz w:val="24"/>
          <w:szCs w:val="24"/>
          <w:lang w:val="de-DE"/>
        </w:rPr>
        <w:t xml:space="preserve"> mit cc an:</w:t>
      </w:r>
      <w:r w:rsidRPr="00A36388">
        <w:rPr>
          <w:sz w:val="24"/>
          <w:szCs w:val="24"/>
          <w:lang w:val="de-DE"/>
        </w:rPr>
        <w:t xml:space="preserve"> </w:t>
      </w:r>
      <w:hyperlink r:id="rId12" w:history="1">
        <w:r w:rsidR="007C420F" w:rsidRPr="00DF5E57">
          <w:rPr>
            <w:rStyle w:val="Hyperlink"/>
            <w:sz w:val="24"/>
            <w:szCs w:val="24"/>
            <w:lang w:val="de-DE"/>
          </w:rPr>
          <w:t>email@bs-golftour.com</w:t>
        </w:r>
      </w:hyperlink>
      <w:r w:rsidRPr="00A36388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br/>
        <w:t xml:space="preserve">Es können </w:t>
      </w:r>
      <w:r w:rsidR="005832EA">
        <w:rPr>
          <w:sz w:val="24"/>
          <w:szCs w:val="24"/>
          <w:lang w:val="de-DE"/>
        </w:rPr>
        <w:t>12</w:t>
      </w:r>
      <w:r>
        <w:rPr>
          <w:sz w:val="24"/>
          <w:szCs w:val="24"/>
          <w:lang w:val="de-DE"/>
        </w:rPr>
        <w:t xml:space="preserve"> Meldungen </w:t>
      </w:r>
      <w:r w:rsidR="002711C5">
        <w:rPr>
          <w:sz w:val="24"/>
          <w:szCs w:val="24"/>
          <w:lang w:val="de-DE"/>
        </w:rPr>
        <w:t xml:space="preserve">pro Club </w:t>
      </w:r>
      <w:r>
        <w:rPr>
          <w:sz w:val="24"/>
          <w:szCs w:val="24"/>
          <w:lang w:val="de-DE"/>
        </w:rPr>
        <w:t xml:space="preserve">abgegeben </w:t>
      </w:r>
      <w:r w:rsidR="007028F4">
        <w:rPr>
          <w:sz w:val="24"/>
          <w:szCs w:val="24"/>
          <w:lang w:val="de-DE"/>
        </w:rPr>
        <w:t xml:space="preserve">werden, die in die Tageswertung kommen. Jahreswertung </w:t>
      </w:r>
      <w:r w:rsidR="00AC1C5B">
        <w:rPr>
          <w:sz w:val="24"/>
          <w:szCs w:val="24"/>
          <w:lang w:val="de-DE"/>
        </w:rPr>
        <w:t xml:space="preserve">(Nomination des 12-er Teams) </w:t>
      </w:r>
      <w:r w:rsidR="007028F4">
        <w:rPr>
          <w:sz w:val="24"/>
          <w:szCs w:val="24"/>
          <w:lang w:val="de-DE"/>
        </w:rPr>
        <w:t>siehe unten!</w:t>
      </w:r>
    </w:p>
    <w:p w:rsidR="007028F4" w:rsidRDefault="007028F4" w:rsidP="007E6D3C">
      <w:pPr>
        <w:ind w:left="2124" w:hanging="2408"/>
        <w:rPr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Nennschluss:</w:t>
      </w:r>
      <w:r>
        <w:rPr>
          <w:sz w:val="24"/>
          <w:szCs w:val="24"/>
          <w:lang w:val="de-DE"/>
        </w:rPr>
        <w:tab/>
        <w:t xml:space="preserve">Freitag, den </w:t>
      </w:r>
      <w:r w:rsidR="00AA5B28">
        <w:rPr>
          <w:sz w:val="24"/>
          <w:szCs w:val="24"/>
          <w:lang w:val="de-DE"/>
        </w:rPr>
        <w:t>26</w:t>
      </w:r>
      <w:r w:rsidR="007C420F">
        <w:rPr>
          <w:sz w:val="24"/>
          <w:szCs w:val="24"/>
          <w:lang w:val="de-DE"/>
        </w:rPr>
        <w:t xml:space="preserve">. </w:t>
      </w:r>
      <w:r w:rsidR="00AA5B28">
        <w:rPr>
          <w:sz w:val="24"/>
          <w:szCs w:val="24"/>
          <w:lang w:val="de-DE"/>
        </w:rPr>
        <w:t>August</w:t>
      </w:r>
      <w:r w:rsidR="007C420F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>201</w:t>
      </w:r>
      <w:r w:rsidR="007C420F">
        <w:rPr>
          <w:sz w:val="24"/>
          <w:szCs w:val="24"/>
          <w:lang w:val="de-DE"/>
        </w:rPr>
        <w:t>6</w:t>
      </w:r>
      <w:r>
        <w:rPr>
          <w:sz w:val="24"/>
          <w:szCs w:val="24"/>
          <w:lang w:val="de-DE"/>
        </w:rPr>
        <w:t xml:space="preserve"> um 12:00 Uhr</w:t>
      </w:r>
    </w:p>
    <w:p w:rsidR="003F63D0" w:rsidRDefault="00296D9B" w:rsidP="003F63D0">
      <w:pPr>
        <w:ind w:left="2124" w:hanging="2408"/>
        <w:rPr>
          <w:sz w:val="24"/>
          <w:szCs w:val="24"/>
          <w:lang w:val="de-DE"/>
        </w:rPr>
      </w:pPr>
      <w:r w:rsidRPr="00F64818">
        <w:rPr>
          <w:b/>
          <w:sz w:val="24"/>
          <w:szCs w:val="24"/>
          <w:lang w:val="de-DE"/>
        </w:rPr>
        <w:t>Startliste:</w:t>
      </w:r>
      <w:r w:rsidRPr="00A36388">
        <w:rPr>
          <w:sz w:val="24"/>
          <w:szCs w:val="24"/>
          <w:lang w:val="de-DE"/>
        </w:rPr>
        <w:tab/>
        <w:t xml:space="preserve">Bekanntgabe:  </w:t>
      </w:r>
      <w:r w:rsidR="005832EA">
        <w:rPr>
          <w:sz w:val="24"/>
          <w:szCs w:val="24"/>
          <w:lang w:val="de-DE"/>
        </w:rPr>
        <w:t>Sonnta</w:t>
      </w:r>
      <w:r w:rsidR="002711C5">
        <w:rPr>
          <w:sz w:val="24"/>
          <w:szCs w:val="24"/>
          <w:lang w:val="de-DE"/>
        </w:rPr>
        <w:t>g</w:t>
      </w:r>
      <w:r w:rsidRPr="00A36388">
        <w:rPr>
          <w:sz w:val="24"/>
          <w:szCs w:val="24"/>
          <w:lang w:val="de-DE"/>
        </w:rPr>
        <w:t xml:space="preserve">, </w:t>
      </w:r>
      <w:r w:rsidR="00AA5B28">
        <w:rPr>
          <w:sz w:val="24"/>
          <w:szCs w:val="24"/>
          <w:lang w:val="de-DE"/>
        </w:rPr>
        <w:t>28. August</w:t>
      </w:r>
      <w:r w:rsidR="007C420F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>201</w:t>
      </w:r>
      <w:r w:rsidR="007C420F">
        <w:rPr>
          <w:sz w:val="24"/>
          <w:szCs w:val="24"/>
          <w:lang w:val="de-DE"/>
        </w:rPr>
        <w:t>6</w:t>
      </w:r>
      <w:r w:rsidRPr="00A36388">
        <w:rPr>
          <w:sz w:val="24"/>
          <w:szCs w:val="24"/>
          <w:lang w:val="de-DE"/>
        </w:rPr>
        <w:t xml:space="preserve"> ab </w:t>
      </w:r>
      <w:r w:rsidR="005832EA">
        <w:rPr>
          <w:sz w:val="24"/>
          <w:szCs w:val="24"/>
          <w:lang w:val="de-DE"/>
        </w:rPr>
        <w:t>12:00</w:t>
      </w:r>
      <w:r w:rsidRPr="00A36388">
        <w:rPr>
          <w:sz w:val="24"/>
          <w:szCs w:val="24"/>
          <w:lang w:val="de-DE"/>
        </w:rPr>
        <w:t xml:space="preserve"> Uhr auf der BST-Homepage</w:t>
      </w:r>
      <w:r w:rsidR="007C420F">
        <w:rPr>
          <w:sz w:val="24"/>
          <w:szCs w:val="24"/>
          <w:lang w:val="de-DE"/>
        </w:rPr>
        <w:t xml:space="preserve"> unter Startliste 2016</w:t>
      </w:r>
      <w:r w:rsidR="003F63D0">
        <w:rPr>
          <w:sz w:val="24"/>
          <w:szCs w:val="24"/>
          <w:lang w:val="de-DE"/>
        </w:rPr>
        <w:t xml:space="preserve">, auf </w:t>
      </w:r>
      <w:hyperlink r:id="rId13" w:history="1">
        <w:r w:rsidR="003F63D0" w:rsidRPr="00AC30AC">
          <w:rPr>
            <w:rStyle w:val="Hyperlink"/>
            <w:sz w:val="24"/>
            <w:szCs w:val="24"/>
            <w:lang w:val="de-DE"/>
          </w:rPr>
          <w:t>www.golf.at</w:t>
        </w:r>
      </w:hyperlink>
      <w:r w:rsidR="003F63D0">
        <w:rPr>
          <w:sz w:val="24"/>
          <w:szCs w:val="24"/>
          <w:lang w:val="de-DE"/>
        </w:rPr>
        <w:t xml:space="preserve"> und durch Übermittlung der Startlisten an die teilnehmenden </w:t>
      </w:r>
      <w:r w:rsidR="007C420F">
        <w:rPr>
          <w:sz w:val="24"/>
          <w:szCs w:val="24"/>
          <w:lang w:val="de-DE"/>
        </w:rPr>
        <w:t>BST-Captains</w:t>
      </w:r>
      <w:r w:rsidR="00DE507C">
        <w:rPr>
          <w:sz w:val="24"/>
          <w:szCs w:val="24"/>
          <w:lang w:val="de-DE"/>
        </w:rPr>
        <w:t xml:space="preserve"> und BST-Clubs</w:t>
      </w:r>
    </w:p>
    <w:p w:rsidR="00A95DAA" w:rsidRDefault="007028F4" w:rsidP="003F63D0">
      <w:pPr>
        <w:ind w:left="2124" w:hanging="2408"/>
        <w:rPr>
          <w:sz w:val="24"/>
          <w:szCs w:val="24"/>
          <w:lang w:val="de-DE"/>
        </w:rPr>
      </w:pPr>
      <w:r w:rsidRPr="00F64818">
        <w:rPr>
          <w:b/>
          <w:sz w:val="24"/>
          <w:szCs w:val="24"/>
          <w:lang w:val="de-DE"/>
        </w:rPr>
        <w:t>Austragungsmodus:</w:t>
      </w:r>
      <w:r w:rsidRPr="00A36388">
        <w:rPr>
          <w:sz w:val="24"/>
          <w:szCs w:val="24"/>
          <w:lang w:val="de-DE"/>
        </w:rPr>
        <w:tab/>
        <w:t xml:space="preserve">Zählspiel nach </w:t>
      </w:r>
      <w:proofErr w:type="spellStart"/>
      <w:r w:rsidRPr="00A36388">
        <w:rPr>
          <w:sz w:val="24"/>
          <w:szCs w:val="24"/>
          <w:lang w:val="de-DE"/>
        </w:rPr>
        <w:t>Stableford</w:t>
      </w:r>
      <w:proofErr w:type="spellEnd"/>
      <w:r w:rsidRPr="00A36388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>Brutto und Netto</w:t>
      </w:r>
      <w:r w:rsidRPr="00A36388">
        <w:rPr>
          <w:sz w:val="24"/>
          <w:szCs w:val="24"/>
          <w:lang w:val="de-DE"/>
        </w:rPr>
        <w:t xml:space="preserve"> </w:t>
      </w:r>
    </w:p>
    <w:p w:rsidR="00A95DAA" w:rsidRDefault="007028F4" w:rsidP="00A95DAA">
      <w:pPr>
        <w:ind w:left="2124" w:hanging="2408"/>
        <w:rPr>
          <w:rFonts w:ascii="Calibri" w:hAnsi="Calibri" w:cs="Calibri"/>
        </w:rPr>
      </w:pPr>
      <w:r w:rsidRPr="00A95DAA">
        <w:rPr>
          <w:b/>
          <w:sz w:val="24"/>
          <w:szCs w:val="24"/>
          <w:lang w:val="de-DE"/>
        </w:rPr>
        <w:t>Jahreswertung:</w:t>
      </w:r>
      <w:r w:rsidR="00A95DAA" w:rsidRPr="00A95DAA">
        <w:rPr>
          <w:b/>
          <w:sz w:val="24"/>
          <w:szCs w:val="24"/>
          <w:lang w:val="de-DE"/>
        </w:rPr>
        <w:tab/>
      </w:r>
      <w:r w:rsidRPr="005D66A7">
        <w:rPr>
          <w:b/>
        </w:rPr>
        <w:t>Lediglich für das Mannschaftsergebnis erfolgt eine Jahreswertung</w:t>
      </w:r>
      <w:r w:rsidR="00A95DAA">
        <w:rPr>
          <w:b/>
        </w:rPr>
        <w:t>:</w:t>
      </w:r>
      <w:r w:rsidR="00A95DAA">
        <w:rPr>
          <w:b/>
        </w:rPr>
        <w:br/>
      </w:r>
      <w:r w:rsidR="00A95DAA">
        <w:rPr>
          <w:rFonts w:ascii="Calibri" w:hAnsi="Calibri" w:cs="Calibri"/>
        </w:rPr>
        <w:t>1. Eine Mannschaft kann aus bis zu maximal 12 „Seniorengolfern bzw. Seniorengolferinnen“ bestehen (</w:t>
      </w:r>
      <w:r w:rsidR="00831DAA">
        <w:rPr>
          <w:rFonts w:ascii="Calibri" w:hAnsi="Calibri" w:cs="Calibri"/>
        </w:rPr>
        <w:t>Master-I</w:t>
      </w:r>
      <w:r w:rsidR="00AC1C5B">
        <w:rPr>
          <w:rFonts w:ascii="Calibri" w:hAnsi="Calibri" w:cs="Calibri"/>
        </w:rPr>
        <w:t xml:space="preserve">nnen </w:t>
      </w:r>
      <w:r w:rsidR="00A95DAA">
        <w:rPr>
          <w:rFonts w:ascii="Calibri" w:hAnsi="Calibri" w:cs="Calibri"/>
        </w:rPr>
        <w:t>inklusive)</w:t>
      </w:r>
      <w:r w:rsidR="00A95DAA">
        <w:rPr>
          <w:rFonts w:ascii="Calibri" w:hAnsi="Calibri" w:cs="Calibri"/>
        </w:rPr>
        <w:br/>
        <w:t xml:space="preserve">2. In die Mannschaftswertung kommen immer die besten 5 Brutto- und 5 Netto-Ergebnisse des </w:t>
      </w:r>
      <w:r w:rsidR="00AC1C5B">
        <w:rPr>
          <w:rFonts w:ascii="Calibri" w:hAnsi="Calibri" w:cs="Calibri"/>
        </w:rPr>
        <w:t xml:space="preserve">nominierten </w:t>
      </w:r>
      <w:r w:rsidR="00A95DAA">
        <w:rPr>
          <w:rFonts w:ascii="Calibri" w:hAnsi="Calibri" w:cs="Calibri"/>
        </w:rPr>
        <w:t xml:space="preserve">Teams (somit können maximal 10 Spieler bzw. mindestens </w:t>
      </w:r>
      <w:r w:rsidR="00FF1AF0">
        <w:rPr>
          <w:rFonts w:ascii="Calibri" w:hAnsi="Calibri" w:cs="Calibri"/>
        </w:rPr>
        <w:t xml:space="preserve"> </w:t>
      </w:r>
      <w:r w:rsidR="00A95DAA">
        <w:rPr>
          <w:rFonts w:ascii="Calibri" w:hAnsi="Calibri" w:cs="Calibri"/>
        </w:rPr>
        <w:t>5 Spieler zum Mannschaftsergebnis beitragen</w:t>
      </w:r>
      <w:r w:rsidR="00AC1C5B">
        <w:rPr>
          <w:rFonts w:ascii="Calibri" w:hAnsi="Calibri" w:cs="Calibri"/>
        </w:rPr>
        <w:t>)</w:t>
      </w:r>
      <w:r w:rsidR="00A95DAA">
        <w:rPr>
          <w:rFonts w:ascii="Calibri" w:hAnsi="Calibri" w:cs="Calibri"/>
        </w:rPr>
        <w:br/>
        <w:t xml:space="preserve">3. Eine Mannschaft kann auch mit weniger als 12 </w:t>
      </w:r>
      <w:r w:rsidR="003F63D0">
        <w:rPr>
          <w:rFonts w:ascii="Calibri" w:hAnsi="Calibri" w:cs="Calibri"/>
        </w:rPr>
        <w:t>Teilnehmern</w:t>
      </w:r>
      <w:r w:rsidR="00A95DAA">
        <w:rPr>
          <w:rFonts w:ascii="Calibri" w:hAnsi="Calibri" w:cs="Calibri"/>
        </w:rPr>
        <w:t xml:space="preserve"> antreten (12 ist die max. Teilnehmerzahl, welche immer pro Turnier individuell zusammengestellt </w:t>
      </w:r>
      <w:r w:rsidR="00AC1C5B">
        <w:rPr>
          <w:rFonts w:ascii="Calibri" w:hAnsi="Calibri" w:cs="Calibri"/>
        </w:rPr>
        <w:t xml:space="preserve">und vor dem Turnier nominiert </w:t>
      </w:r>
      <w:r w:rsidR="00A95DAA">
        <w:rPr>
          <w:rFonts w:ascii="Calibri" w:hAnsi="Calibri" w:cs="Calibri"/>
        </w:rPr>
        <w:t xml:space="preserve">werden </w:t>
      </w:r>
      <w:r w:rsidR="00E776A5">
        <w:rPr>
          <w:rFonts w:ascii="Calibri" w:hAnsi="Calibri" w:cs="Calibri"/>
        </w:rPr>
        <w:t>muss</w:t>
      </w:r>
      <w:r w:rsidR="00A95DAA">
        <w:rPr>
          <w:rFonts w:ascii="Calibri" w:hAnsi="Calibri" w:cs="Calibri"/>
        </w:rPr>
        <w:t>)</w:t>
      </w:r>
    </w:p>
    <w:p w:rsidR="00740095" w:rsidRDefault="00A95DAA" w:rsidP="00740095">
      <w:pPr>
        <w:ind w:left="2124" w:hanging="2408"/>
        <w:rPr>
          <w:rFonts w:ascii="Calibri" w:hAnsi="Calibri" w:cs="Calibri"/>
        </w:rPr>
      </w:pPr>
      <w:r w:rsidRPr="00A95DA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Tageswertung:</w:t>
      </w:r>
      <w:r w:rsidRPr="00A95DA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ab/>
      </w:r>
      <w:r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>Senioren-Damen, Senioren-Herren und Masters getrennt</w:t>
      </w:r>
    </w:p>
    <w:p w:rsidR="00AA5B28" w:rsidRDefault="00AA5B28" w:rsidP="00740095">
      <w:pPr>
        <w:ind w:left="2124" w:hanging="2408"/>
        <w:rPr>
          <w:rFonts w:ascii="Calibri" w:eastAsia="MS Mincho" w:hAnsi="Calibri" w:cs="Times New Roman"/>
          <w:b/>
          <w:sz w:val="24"/>
          <w:szCs w:val="24"/>
          <w:lang w:val="de-DE" w:eastAsia="de-DE"/>
        </w:rPr>
      </w:pPr>
    </w:p>
    <w:p w:rsidR="00740095" w:rsidRDefault="00A95DAA" w:rsidP="00740095">
      <w:pPr>
        <w:ind w:left="2124" w:hanging="2408"/>
        <w:rPr>
          <w:rFonts w:ascii="Calibri" w:eastAsia="MS Mincho" w:hAnsi="Calibri" w:cs="Times New Roman"/>
          <w:sz w:val="24"/>
          <w:szCs w:val="24"/>
          <w:lang w:val="de-DE" w:eastAsia="de-DE"/>
        </w:rPr>
      </w:pPr>
      <w:r w:rsidRPr="00A95DA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Preise:</w:t>
      </w:r>
      <w:r w:rsidRPr="00A95DA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ab/>
        <w:t>Senioren</w:t>
      </w:r>
      <w:r w:rsidR="00740095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:</w:t>
      </w:r>
      <w:r w:rsidR="00740095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ab/>
      </w:r>
      <w:r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>Damen:</w:t>
      </w:r>
      <w:r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ab/>
        <w:t>Brutto 1-3</w:t>
      </w:r>
      <w:r>
        <w:rPr>
          <w:rFonts w:ascii="Calibri" w:hAnsi="Calibri" w:cs="Calibri"/>
        </w:rPr>
        <w:br/>
      </w:r>
      <w:r w:rsidRPr="00A95DA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Senioren</w:t>
      </w:r>
      <w:r w:rsidR="00740095">
        <w:rPr>
          <w:rFonts w:ascii="Calibri" w:eastAsia="MS Mincho" w:hAnsi="Calibri" w:cs="Times New Roman"/>
          <w:sz w:val="24"/>
          <w:szCs w:val="24"/>
          <w:lang w:val="de-DE" w:eastAsia="de-DE"/>
        </w:rPr>
        <w:t>:</w:t>
      </w:r>
      <w:r w:rsidR="00740095">
        <w:rPr>
          <w:rFonts w:ascii="Calibri" w:eastAsia="MS Mincho" w:hAnsi="Calibri" w:cs="Times New Roman"/>
          <w:sz w:val="24"/>
          <w:szCs w:val="24"/>
          <w:lang w:val="de-DE" w:eastAsia="de-DE"/>
        </w:rPr>
        <w:tab/>
      </w:r>
      <w:r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>Herren</w:t>
      </w:r>
      <w:r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ab/>
      </w:r>
      <w:r w:rsidR="002C032B">
        <w:rPr>
          <w:rFonts w:ascii="Calibri" w:eastAsia="MS Mincho" w:hAnsi="Calibri" w:cs="Times New Roman"/>
          <w:sz w:val="24"/>
          <w:szCs w:val="24"/>
          <w:lang w:val="de-DE" w:eastAsia="de-DE"/>
        </w:rPr>
        <w:t>:</w:t>
      </w:r>
      <w:r w:rsidR="002C032B">
        <w:rPr>
          <w:rFonts w:ascii="Calibri" w:eastAsia="MS Mincho" w:hAnsi="Calibri" w:cs="Times New Roman"/>
          <w:sz w:val="24"/>
          <w:szCs w:val="24"/>
          <w:lang w:val="de-DE" w:eastAsia="de-DE"/>
        </w:rPr>
        <w:tab/>
      </w:r>
      <w:r w:rsidR="00AC1C5B">
        <w:rPr>
          <w:rFonts w:ascii="Calibri" w:eastAsia="MS Mincho" w:hAnsi="Calibri" w:cs="Times New Roman"/>
          <w:sz w:val="24"/>
          <w:szCs w:val="24"/>
          <w:lang w:val="de-DE" w:eastAsia="de-DE"/>
        </w:rPr>
        <w:t>Brutto 1-</w:t>
      </w:r>
      <w:r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 xml:space="preserve">3, </w:t>
      </w:r>
      <w:r>
        <w:rPr>
          <w:rFonts w:ascii="Calibri" w:hAnsi="Calibri" w:cs="Calibri"/>
        </w:rPr>
        <w:br/>
      </w:r>
      <w:r w:rsidR="00740095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Senioren</w:t>
      </w:r>
      <w:r w:rsidR="00740095">
        <w:rPr>
          <w:rFonts w:ascii="Calibri" w:eastAsia="MS Mincho" w:hAnsi="Calibri" w:cs="Times New Roman"/>
          <w:sz w:val="24"/>
          <w:szCs w:val="24"/>
          <w:lang w:val="de-DE" w:eastAsia="de-DE"/>
        </w:rPr>
        <w:t>:</w:t>
      </w:r>
      <w:r w:rsidR="00740095">
        <w:rPr>
          <w:rFonts w:ascii="Calibri" w:eastAsia="MS Mincho" w:hAnsi="Calibri" w:cs="Times New Roman"/>
          <w:sz w:val="24"/>
          <w:szCs w:val="24"/>
          <w:lang w:val="de-DE" w:eastAsia="de-DE"/>
        </w:rPr>
        <w:tab/>
      </w:r>
      <w:r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>Damen / Herren</w:t>
      </w:r>
      <w:r w:rsidR="002C032B">
        <w:rPr>
          <w:rFonts w:ascii="Calibri" w:eastAsia="MS Mincho" w:hAnsi="Calibri" w:cs="Times New Roman"/>
          <w:sz w:val="24"/>
          <w:szCs w:val="24"/>
          <w:lang w:val="de-DE" w:eastAsia="de-DE"/>
        </w:rPr>
        <w:t>:</w:t>
      </w:r>
      <w:r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 xml:space="preserve"> </w:t>
      </w:r>
      <w:r w:rsidR="00740095">
        <w:rPr>
          <w:rFonts w:ascii="Calibri" w:eastAsia="MS Mincho" w:hAnsi="Calibri" w:cs="Times New Roman"/>
          <w:sz w:val="24"/>
          <w:szCs w:val="24"/>
          <w:lang w:val="de-DE" w:eastAsia="de-DE"/>
        </w:rPr>
        <w:tab/>
      </w:r>
      <w:r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>Netto A,B,C, 1-3</w:t>
      </w:r>
      <w:r>
        <w:rPr>
          <w:rFonts w:ascii="Calibri" w:hAnsi="Calibri" w:cs="Calibri"/>
        </w:rPr>
        <w:br/>
      </w:r>
      <w:r w:rsidRPr="00A95DA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Masters:</w:t>
      </w:r>
      <w:r w:rsidR="00740095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ab/>
      </w:r>
      <w:r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>Damen und Herren in einer Wertung</w:t>
      </w:r>
      <w:r w:rsidR="002C032B">
        <w:rPr>
          <w:rFonts w:ascii="Calibri" w:eastAsia="MS Mincho" w:hAnsi="Calibri" w:cs="Times New Roman"/>
          <w:sz w:val="24"/>
          <w:szCs w:val="24"/>
          <w:lang w:val="de-DE" w:eastAsia="de-DE"/>
        </w:rPr>
        <w:t>:</w:t>
      </w:r>
      <w:r w:rsidR="00740095">
        <w:rPr>
          <w:rFonts w:ascii="Calibri" w:eastAsia="MS Mincho" w:hAnsi="Calibri" w:cs="Times New Roman"/>
          <w:sz w:val="24"/>
          <w:szCs w:val="24"/>
          <w:lang w:val="de-DE" w:eastAsia="de-DE"/>
        </w:rPr>
        <w:br/>
      </w:r>
      <w:r w:rsidR="00740095">
        <w:rPr>
          <w:rFonts w:ascii="Calibri" w:hAnsi="Calibri" w:cs="Calibri"/>
        </w:rPr>
        <w:tab/>
      </w:r>
      <w:r w:rsidR="00740095">
        <w:rPr>
          <w:rFonts w:ascii="Calibri" w:hAnsi="Calibri" w:cs="Calibri"/>
        </w:rPr>
        <w:tab/>
      </w:r>
      <w:r w:rsidR="00740095"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 xml:space="preserve">Brutto 1-2 , Netto 1-2 </w:t>
      </w:r>
    </w:p>
    <w:p w:rsidR="00296D9B" w:rsidRDefault="00296D9B" w:rsidP="00296D9B">
      <w:pPr>
        <w:ind w:left="2124" w:hanging="2408"/>
        <w:rPr>
          <w:sz w:val="24"/>
          <w:szCs w:val="24"/>
          <w:lang w:val="de-DE"/>
        </w:rPr>
      </w:pPr>
      <w:r w:rsidRPr="00F64818">
        <w:rPr>
          <w:b/>
          <w:sz w:val="24"/>
          <w:szCs w:val="24"/>
          <w:lang w:val="de-DE"/>
        </w:rPr>
        <w:t>Sonderwertung:</w:t>
      </w:r>
      <w:r w:rsidRPr="00A36388">
        <w:rPr>
          <w:sz w:val="24"/>
          <w:szCs w:val="24"/>
          <w:lang w:val="de-DE"/>
        </w:rPr>
        <w:tab/>
      </w:r>
      <w:proofErr w:type="spellStart"/>
      <w:r w:rsidRPr="00A36388">
        <w:rPr>
          <w:sz w:val="24"/>
          <w:szCs w:val="24"/>
          <w:lang w:val="de-DE"/>
        </w:rPr>
        <w:t>Nearest</w:t>
      </w:r>
      <w:proofErr w:type="spellEnd"/>
      <w:r w:rsidRPr="00A36388">
        <w:rPr>
          <w:sz w:val="24"/>
          <w:szCs w:val="24"/>
          <w:lang w:val="de-DE"/>
        </w:rPr>
        <w:t xml:space="preserve"> </w:t>
      </w:r>
      <w:proofErr w:type="spellStart"/>
      <w:r w:rsidRPr="00A36388">
        <w:rPr>
          <w:sz w:val="24"/>
          <w:szCs w:val="24"/>
          <w:lang w:val="de-DE"/>
        </w:rPr>
        <w:t>to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t</w:t>
      </w:r>
      <w:r w:rsidRPr="00A36388">
        <w:rPr>
          <w:sz w:val="24"/>
          <w:szCs w:val="24"/>
          <w:lang w:val="de-DE"/>
        </w:rPr>
        <w:t>he</w:t>
      </w:r>
      <w:proofErr w:type="spellEnd"/>
      <w:r w:rsidRPr="00A36388">
        <w:rPr>
          <w:sz w:val="24"/>
          <w:szCs w:val="24"/>
          <w:lang w:val="de-DE"/>
        </w:rPr>
        <w:t xml:space="preserve"> Pin</w:t>
      </w:r>
      <w:r w:rsidRPr="00A36388">
        <w:rPr>
          <w:sz w:val="24"/>
          <w:szCs w:val="24"/>
          <w:lang w:val="de-DE"/>
        </w:rPr>
        <w:tab/>
        <w:t xml:space="preserve">Herren Loch </w:t>
      </w:r>
      <w:r w:rsidR="00AF1EAE">
        <w:rPr>
          <w:sz w:val="24"/>
          <w:szCs w:val="24"/>
          <w:lang w:val="de-DE"/>
        </w:rPr>
        <w:t>10</w:t>
      </w:r>
      <w:r w:rsidRPr="00A36388">
        <w:rPr>
          <w:sz w:val="24"/>
          <w:szCs w:val="24"/>
          <w:lang w:val="de-DE"/>
        </w:rPr>
        <w:tab/>
        <w:t xml:space="preserve">Damen Loch </w:t>
      </w:r>
      <w:r w:rsidR="00AF1EAE">
        <w:rPr>
          <w:sz w:val="24"/>
          <w:szCs w:val="24"/>
          <w:lang w:val="de-DE"/>
        </w:rPr>
        <w:t>3</w:t>
      </w:r>
      <w:r w:rsidRPr="00A36388">
        <w:rPr>
          <w:sz w:val="24"/>
          <w:szCs w:val="24"/>
          <w:lang w:val="de-DE"/>
        </w:rPr>
        <w:br/>
      </w:r>
      <w:proofErr w:type="spellStart"/>
      <w:r w:rsidRPr="00A36388">
        <w:rPr>
          <w:sz w:val="24"/>
          <w:szCs w:val="24"/>
          <w:lang w:val="de-DE"/>
        </w:rPr>
        <w:t>Longest</w:t>
      </w:r>
      <w:proofErr w:type="spellEnd"/>
      <w:r w:rsidRPr="00A36388">
        <w:rPr>
          <w:sz w:val="24"/>
          <w:szCs w:val="24"/>
          <w:lang w:val="de-DE"/>
        </w:rPr>
        <w:t xml:space="preserve"> Drive:</w:t>
      </w:r>
      <w:r w:rsidRPr="00A36388">
        <w:rPr>
          <w:sz w:val="24"/>
          <w:szCs w:val="24"/>
          <w:lang w:val="de-DE"/>
        </w:rPr>
        <w:tab/>
      </w:r>
      <w:r w:rsidRPr="00A36388">
        <w:rPr>
          <w:sz w:val="24"/>
          <w:szCs w:val="24"/>
          <w:lang w:val="de-DE"/>
        </w:rPr>
        <w:tab/>
        <w:t xml:space="preserve">Herren Bahn </w:t>
      </w:r>
      <w:r w:rsidR="00AF1EAE">
        <w:rPr>
          <w:sz w:val="24"/>
          <w:szCs w:val="24"/>
          <w:lang w:val="de-DE"/>
        </w:rPr>
        <w:t>11</w:t>
      </w:r>
      <w:r w:rsidRPr="00A36388">
        <w:rPr>
          <w:sz w:val="24"/>
          <w:szCs w:val="24"/>
          <w:lang w:val="de-DE"/>
        </w:rPr>
        <w:tab/>
        <w:t xml:space="preserve">Damen Bahn </w:t>
      </w:r>
      <w:r w:rsidR="00AF1EAE">
        <w:rPr>
          <w:sz w:val="24"/>
          <w:szCs w:val="24"/>
          <w:lang w:val="de-DE"/>
        </w:rPr>
        <w:t>9</w:t>
      </w:r>
    </w:p>
    <w:p w:rsidR="00A95DAA" w:rsidRPr="00A95DAA" w:rsidRDefault="00A95DAA" w:rsidP="00A95DAA">
      <w:pPr>
        <w:spacing w:after="0" w:line="240" w:lineRule="auto"/>
        <w:ind w:left="2127" w:hanging="2411"/>
        <w:rPr>
          <w:rFonts w:ascii="Calibri" w:eastAsia="MS Mincho" w:hAnsi="Calibri" w:cs="Times New Roman"/>
          <w:sz w:val="24"/>
          <w:szCs w:val="24"/>
          <w:lang w:val="de-DE" w:eastAsia="de-DE"/>
        </w:rPr>
      </w:pPr>
      <w:r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Teilnahmeberechtigt:</w:t>
      </w:r>
      <w:r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ab/>
      </w:r>
      <w:r w:rsidRPr="00A95DA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 xml:space="preserve">Senioren: </w:t>
      </w:r>
      <w:r w:rsidRPr="00A95DA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ab/>
      </w:r>
      <w:r w:rsidRPr="00A95DA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ab/>
      </w:r>
      <w:r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>ab JG 19</w:t>
      </w:r>
      <w:r w:rsidR="00831DAA">
        <w:rPr>
          <w:rFonts w:ascii="Calibri" w:eastAsia="MS Mincho" w:hAnsi="Calibri" w:cs="Times New Roman"/>
          <w:sz w:val="24"/>
          <w:szCs w:val="24"/>
          <w:lang w:val="de-DE" w:eastAsia="de-DE"/>
        </w:rPr>
        <w:t>61</w:t>
      </w:r>
    </w:p>
    <w:p w:rsidR="00A95DAA" w:rsidRPr="00A95DAA" w:rsidRDefault="00A95DAA" w:rsidP="00A95DAA">
      <w:pPr>
        <w:spacing w:after="0" w:line="240" w:lineRule="auto"/>
        <w:ind w:left="2127" w:hanging="3"/>
        <w:rPr>
          <w:rFonts w:ascii="Calibri" w:eastAsia="MS Mincho" w:hAnsi="Calibri" w:cs="Times New Roman"/>
          <w:sz w:val="24"/>
          <w:szCs w:val="24"/>
          <w:lang w:val="de-DE" w:eastAsia="de-DE"/>
        </w:rPr>
      </w:pPr>
      <w:r w:rsidRPr="00A95DA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Seniorinnen:</w:t>
      </w:r>
      <w:r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 xml:space="preserve"> </w:t>
      </w:r>
      <w:r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ab/>
      </w:r>
      <w:r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ab/>
        <w:t>ab JG 196</w:t>
      </w:r>
      <w:r w:rsidR="00831DAA">
        <w:rPr>
          <w:rFonts w:ascii="Calibri" w:eastAsia="MS Mincho" w:hAnsi="Calibri" w:cs="Times New Roman"/>
          <w:sz w:val="24"/>
          <w:szCs w:val="24"/>
          <w:lang w:val="de-DE" w:eastAsia="de-DE"/>
        </w:rPr>
        <w:t>6</w:t>
      </w:r>
    </w:p>
    <w:p w:rsidR="00A95DAA" w:rsidRPr="00A95DAA" w:rsidRDefault="00A95DAA" w:rsidP="00A95DAA">
      <w:pPr>
        <w:spacing w:after="0" w:line="240" w:lineRule="auto"/>
        <w:ind w:left="2127" w:hanging="3"/>
        <w:rPr>
          <w:rFonts w:ascii="Calibri" w:eastAsia="MS Mincho" w:hAnsi="Calibri" w:cs="Times New Roman"/>
          <w:sz w:val="24"/>
          <w:szCs w:val="24"/>
          <w:lang w:val="de-DE" w:eastAsia="de-DE"/>
        </w:rPr>
      </w:pPr>
      <w:r w:rsidRPr="00A95DA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Masters / M</w:t>
      </w:r>
      <w:r w:rsidRPr="00A95DA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ab/>
      </w:r>
      <w:r w:rsidRPr="00A95DA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ab/>
      </w:r>
      <w:r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>ab JG 194</w:t>
      </w:r>
      <w:r w:rsidR="00831DAA">
        <w:rPr>
          <w:rFonts w:ascii="Calibri" w:eastAsia="MS Mincho" w:hAnsi="Calibri" w:cs="Times New Roman"/>
          <w:sz w:val="24"/>
          <w:szCs w:val="24"/>
          <w:lang w:val="de-DE" w:eastAsia="de-DE"/>
        </w:rPr>
        <w:t>6</w:t>
      </w:r>
    </w:p>
    <w:p w:rsidR="00A95DAA" w:rsidRPr="00A95DAA" w:rsidRDefault="00A95DAA" w:rsidP="00A95DAA">
      <w:pPr>
        <w:spacing w:after="0" w:line="240" w:lineRule="auto"/>
        <w:ind w:left="2127" w:hanging="3"/>
        <w:rPr>
          <w:rFonts w:ascii="Calibri" w:eastAsia="MS Mincho" w:hAnsi="Calibri" w:cs="Times New Roman"/>
          <w:sz w:val="24"/>
          <w:szCs w:val="24"/>
          <w:lang w:val="de-DE" w:eastAsia="de-DE"/>
        </w:rPr>
      </w:pPr>
      <w:r w:rsidRPr="00A95DA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Masters / W</w:t>
      </w:r>
      <w:r w:rsidRPr="00A95DA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ab/>
      </w:r>
      <w:r w:rsidRPr="00A95DA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ab/>
      </w:r>
      <w:r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>ab JG 19</w:t>
      </w:r>
      <w:r w:rsidR="00831DAA">
        <w:rPr>
          <w:rFonts w:ascii="Calibri" w:eastAsia="MS Mincho" w:hAnsi="Calibri" w:cs="Times New Roman"/>
          <w:sz w:val="24"/>
          <w:szCs w:val="24"/>
          <w:lang w:val="de-DE" w:eastAsia="de-DE"/>
        </w:rPr>
        <w:t>51</w:t>
      </w:r>
    </w:p>
    <w:p w:rsidR="00A95DAA" w:rsidRDefault="00A95DAA" w:rsidP="00A95DAA">
      <w:pPr>
        <w:spacing w:after="0" w:line="240" w:lineRule="auto"/>
        <w:ind w:left="2127" w:hanging="3"/>
        <w:rPr>
          <w:rFonts w:ascii="Calibri" w:eastAsia="MS Mincho" w:hAnsi="Calibri" w:cs="Times New Roman"/>
          <w:sz w:val="24"/>
          <w:szCs w:val="24"/>
          <w:lang w:val="de-DE" w:eastAsia="de-DE"/>
        </w:rPr>
      </w:pPr>
      <w:r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>Die HCP Verwaltung muss beim gemeldeten Verein sein, maximale Spielvorgabe -28</w:t>
      </w:r>
      <w:r w:rsidR="00AC1C5B">
        <w:rPr>
          <w:rFonts w:ascii="Calibri" w:eastAsia="MS Mincho" w:hAnsi="Calibri" w:cs="Times New Roman"/>
          <w:sz w:val="24"/>
          <w:szCs w:val="24"/>
          <w:lang w:val="de-DE" w:eastAsia="de-DE"/>
        </w:rPr>
        <w:t>.0</w:t>
      </w:r>
    </w:p>
    <w:p w:rsidR="001709A8" w:rsidRPr="00A95DAA" w:rsidRDefault="001709A8" w:rsidP="00A95DAA">
      <w:pPr>
        <w:spacing w:after="0" w:line="240" w:lineRule="auto"/>
        <w:ind w:left="2127" w:hanging="3"/>
        <w:rPr>
          <w:rFonts w:ascii="Calibri" w:eastAsia="MS Mincho" w:hAnsi="Calibri" w:cs="Times New Roman"/>
          <w:sz w:val="24"/>
          <w:szCs w:val="24"/>
          <w:lang w:val="de-DE" w:eastAsia="de-DE"/>
        </w:rPr>
      </w:pPr>
    </w:p>
    <w:p w:rsidR="00EC509A" w:rsidRDefault="00A95DAA" w:rsidP="001324A9">
      <w:pPr>
        <w:tabs>
          <w:tab w:val="left" w:pos="2127"/>
        </w:tabs>
        <w:spacing w:after="0" w:line="240" w:lineRule="auto"/>
        <w:ind w:left="2832" w:hanging="3116"/>
        <w:rPr>
          <w:rFonts w:ascii="Calibri" w:eastAsia="MS Mincho" w:hAnsi="Calibri" w:cs="Times New Roman"/>
          <w:b/>
          <w:sz w:val="24"/>
          <w:szCs w:val="24"/>
          <w:lang w:val="de-DE" w:eastAsia="de-DE"/>
        </w:rPr>
      </w:pPr>
      <w:r w:rsidRPr="00A95DA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Green/</w:t>
      </w:r>
      <w:r w:rsidR="001324A9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Turnierfee:</w:t>
      </w:r>
      <w:r w:rsidR="001324A9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ab/>
      </w:r>
      <w:r w:rsidR="00EC509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 xml:space="preserve">inkl. Startgeld, </w:t>
      </w:r>
      <w:proofErr w:type="spellStart"/>
      <w:r w:rsidR="00EC509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Hal</w:t>
      </w:r>
      <w:r w:rsidR="00E776A5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f</w:t>
      </w:r>
      <w:r w:rsidR="00EC509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way</w:t>
      </w:r>
      <w:proofErr w:type="spellEnd"/>
      <w:r w:rsidR="00EC509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-Verpflegung,  Abendessen</w:t>
      </w:r>
    </w:p>
    <w:p w:rsidR="00A95DAA" w:rsidRPr="00A95DAA" w:rsidRDefault="00EC509A" w:rsidP="001324A9">
      <w:pPr>
        <w:tabs>
          <w:tab w:val="left" w:pos="2127"/>
        </w:tabs>
        <w:spacing w:after="0" w:line="240" w:lineRule="auto"/>
        <w:ind w:left="2832" w:hanging="3116"/>
        <w:rPr>
          <w:rFonts w:ascii="Calibri" w:eastAsia="MS Mincho" w:hAnsi="Calibri" w:cs="Times New Roman"/>
          <w:b/>
          <w:sz w:val="24"/>
          <w:szCs w:val="24"/>
          <w:lang w:val="de-DE" w:eastAsia="de-DE"/>
        </w:rPr>
      </w:pPr>
      <w:r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ab/>
      </w:r>
      <w:r w:rsidR="00A95DAA"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>Mitglieder des veranstaltenden Golfclub</w:t>
      </w:r>
      <w:r w:rsidR="00A95DAA"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ab/>
      </w:r>
      <w:r w:rsidR="00A95DAA" w:rsidRPr="00A95DA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 xml:space="preserve">€ </w:t>
      </w:r>
      <w:r w:rsidR="00AF1EAE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40</w:t>
      </w:r>
      <w:r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,-</w:t>
      </w:r>
    </w:p>
    <w:p w:rsidR="00A95DAA" w:rsidRDefault="00EC509A" w:rsidP="001324A9">
      <w:pPr>
        <w:spacing w:after="0" w:line="240" w:lineRule="auto"/>
        <w:ind w:left="2832" w:hanging="708"/>
        <w:rPr>
          <w:rFonts w:ascii="Calibri" w:eastAsia="MS Mincho" w:hAnsi="Calibri" w:cs="Times New Roman"/>
          <w:b/>
          <w:sz w:val="24"/>
          <w:szCs w:val="24"/>
          <w:lang w:val="de-DE" w:eastAsia="de-DE"/>
        </w:rPr>
      </w:pPr>
      <w:r>
        <w:rPr>
          <w:rFonts w:ascii="Calibri" w:eastAsia="MS Mincho" w:hAnsi="Calibri" w:cs="Times New Roman"/>
          <w:sz w:val="24"/>
          <w:szCs w:val="24"/>
          <w:lang w:val="de-DE" w:eastAsia="de-DE"/>
        </w:rPr>
        <w:t xml:space="preserve">Gäste inkl. </w:t>
      </w:r>
      <w:proofErr w:type="spellStart"/>
      <w:r>
        <w:rPr>
          <w:rFonts w:ascii="Calibri" w:eastAsia="MS Mincho" w:hAnsi="Calibri" w:cs="Times New Roman"/>
          <w:sz w:val="24"/>
          <w:szCs w:val="24"/>
          <w:lang w:val="de-DE" w:eastAsia="de-DE"/>
        </w:rPr>
        <w:t>Greenfee</w:t>
      </w:r>
      <w:proofErr w:type="spellEnd"/>
      <w:r w:rsidR="00A95DAA"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ab/>
      </w:r>
      <w:r w:rsidR="00A95DAA"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ab/>
      </w:r>
      <w:r w:rsidR="00A95DAA"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ab/>
      </w:r>
      <w:r w:rsidR="00A95DAA"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ab/>
      </w:r>
      <w:r w:rsidR="00A95DAA" w:rsidRPr="00A95DA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 xml:space="preserve">€ </w:t>
      </w:r>
      <w:r w:rsidR="00831DA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70</w:t>
      </w:r>
      <w:r w:rsidR="00A95DAA" w:rsidRPr="00A95DA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.-</w:t>
      </w:r>
    </w:p>
    <w:p w:rsidR="00A95DAA" w:rsidRPr="00A95DAA" w:rsidRDefault="00A95DAA" w:rsidP="00D71925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val="de-DE" w:eastAsia="de-DE"/>
        </w:rPr>
      </w:pPr>
    </w:p>
    <w:p w:rsidR="00A95DAA" w:rsidRDefault="001324A9" w:rsidP="001324A9">
      <w:pPr>
        <w:tabs>
          <w:tab w:val="left" w:pos="2127"/>
        </w:tabs>
        <w:spacing w:after="0" w:line="240" w:lineRule="auto"/>
        <w:ind w:left="2832" w:hanging="3116"/>
        <w:rPr>
          <w:rFonts w:ascii="Calibri" w:eastAsia="MS Mincho" w:hAnsi="Calibri" w:cs="Times New Roman"/>
          <w:sz w:val="24"/>
          <w:szCs w:val="24"/>
          <w:lang w:val="de-DE" w:eastAsia="de-DE"/>
        </w:rPr>
      </w:pPr>
      <w:r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Abschläge:</w:t>
      </w:r>
      <w:r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ab/>
      </w:r>
      <w:r w:rsidR="00A95DAA"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>Herren gelb</w:t>
      </w:r>
      <w:r w:rsidR="00D71925">
        <w:rPr>
          <w:rFonts w:ascii="Calibri" w:eastAsia="MS Mincho" w:hAnsi="Calibri" w:cs="Times New Roman"/>
          <w:sz w:val="24"/>
          <w:szCs w:val="24"/>
          <w:lang w:val="de-DE" w:eastAsia="de-DE"/>
        </w:rPr>
        <w:t xml:space="preserve">, </w:t>
      </w:r>
      <w:r w:rsidR="00A95DAA"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>Damen rot</w:t>
      </w:r>
    </w:p>
    <w:p w:rsidR="00527D69" w:rsidRDefault="00032B28" w:rsidP="001324A9">
      <w:pPr>
        <w:tabs>
          <w:tab w:val="left" w:pos="2127"/>
        </w:tabs>
        <w:spacing w:after="0" w:line="240" w:lineRule="auto"/>
        <w:ind w:left="2832" w:hanging="3116"/>
        <w:rPr>
          <w:rFonts w:ascii="Calibri" w:eastAsia="MS Mincho" w:hAnsi="Calibri" w:cs="Times New Roman"/>
          <w:sz w:val="24"/>
          <w:szCs w:val="24"/>
          <w:lang w:val="de-DE" w:eastAsia="de-DE"/>
        </w:rPr>
      </w:pPr>
      <w:r>
        <w:rPr>
          <w:rFonts w:ascii="Calibri" w:eastAsia="MS Mincho" w:hAnsi="Calibri" w:cs="Times New Roman"/>
          <w:sz w:val="24"/>
          <w:szCs w:val="24"/>
          <w:lang w:val="de-DE" w:eastAsia="de-DE"/>
        </w:rPr>
        <w:t xml:space="preserve">  </w:t>
      </w:r>
    </w:p>
    <w:p w:rsidR="00677761" w:rsidRDefault="00527D69" w:rsidP="001324A9">
      <w:pPr>
        <w:tabs>
          <w:tab w:val="left" w:pos="2127"/>
        </w:tabs>
        <w:spacing w:after="0" w:line="240" w:lineRule="auto"/>
        <w:ind w:left="2832" w:hanging="3116"/>
        <w:rPr>
          <w:rFonts w:ascii="Calibri" w:eastAsia="MS Mincho" w:hAnsi="Calibri" w:cs="Times New Roman"/>
          <w:sz w:val="24"/>
          <w:szCs w:val="24"/>
          <w:lang w:val="de-DE" w:eastAsia="de-DE"/>
        </w:rPr>
      </w:pPr>
      <w:r w:rsidRPr="00527D69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E-Cars:</w:t>
      </w:r>
      <w:r>
        <w:rPr>
          <w:rFonts w:ascii="Calibri" w:eastAsia="MS Mincho" w:hAnsi="Calibri" w:cs="Times New Roman"/>
          <w:sz w:val="24"/>
          <w:szCs w:val="24"/>
          <w:lang w:val="de-DE" w:eastAsia="de-DE"/>
        </w:rPr>
        <w:tab/>
      </w:r>
      <w:r w:rsidR="00AF1EAE">
        <w:rPr>
          <w:rFonts w:ascii="Calibri" w:eastAsia="MS Mincho" w:hAnsi="Calibri" w:cs="Times New Roman"/>
          <w:sz w:val="24"/>
          <w:szCs w:val="24"/>
          <w:lang w:val="de-DE" w:eastAsia="de-DE"/>
        </w:rPr>
        <w:t xml:space="preserve">nicht </w:t>
      </w:r>
      <w:r>
        <w:rPr>
          <w:rFonts w:ascii="Calibri" w:eastAsia="MS Mincho" w:hAnsi="Calibri" w:cs="Times New Roman"/>
          <w:sz w:val="24"/>
          <w:szCs w:val="24"/>
          <w:lang w:val="de-DE" w:eastAsia="de-DE"/>
        </w:rPr>
        <w:t>erlaubt</w:t>
      </w:r>
      <w:r w:rsidR="00CA0572">
        <w:rPr>
          <w:rFonts w:ascii="Calibri" w:eastAsia="MS Mincho" w:hAnsi="Calibri" w:cs="Times New Roman"/>
          <w:sz w:val="24"/>
          <w:szCs w:val="24"/>
          <w:lang w:val="de-DE" w:eastAsia="de-DE"/>
        </w:rPr>
        <w:t xml:space="preserve"> </w:t>
      </w:r>
    </w:p>
    <w:p w:rsidR="00677761" w:rsidRDefault="00677761" w:rsidP="001324A9">
      <w:pPr>
        <w:tabs>
          <w:tab w:val="left" w:pos="2127"/>
        </w:tabs>
        <w:spacing w:after="0" w:line="240" w:lineRule="auto"/>
        <w:ind w:left="2832" w:hanging="3116"/>
        <w:rPr>
          <w:rFonts w:ascii="Calibri" w:eastAsia="MS Mincho" w:hAnsi="Calibri" w:cs="Times New Roman"/>
          <w:b/>
          <w:sz w:val="24"/>
          <w:szCs w:val="24"/>
          <w:lang w:val="de-DE" w:eastAsia="de-DE"/>
        </w:rPr>
      </w:pPr>
    </w:p>
    <w:p w:rsidR="00A95DAA" w:rsidRDefault="00A95DAA" w:rsidP="001324A9">
      <w:pPr>
        <w:tabs>
          <w:tab w:val="left" w:pos="2127"/>
        </w:tabs>
        <w:spacing w:after="0" w:line="240" w:lineRule="auto"/>
        <w:ind w:left="2832" w:hanging="3116"/>
        <w:rPr>
          <w:rFonts w:ascii="Calibri" w:eastAsia="MS Mincho" w:hAnsi="Calibri" w:cs="Times New Roman"/>
          <w:sz w:val="24"/>
          <w:szCs w:val="24"/>
          <w:lang w:val="de-DE" w:eastAsia="de-DE"/>
        </w:rPr>
      </w:pPr>
      <w:r w:rsidRPr="00A95DA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Spielgruppen:</w:t>
      </w:r>
      <w:r w:rsidRPr="00A95DA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ab/>
      </w:r>
      <w:r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 xml:space="preserve">Gestartet wird 4er Gruppen mit </w:t>
      </w:r>
      <w:r w:rsidR="00831DAA">
        <w:rPr>
          <w:rFonts w:ascii="Calibri" w:eastAsia="MS Mincho" w:hAnsi="Calibri" w:cs="Times New Roman"/>
          <w:sz w:val="24"/>
          <w:szCs w:val="24"/>
          <w:lang w:val="de-DE" w:eastAsia="de-DE"/>
        </w:rPr>
        <w:t xml:space="preserve">gemischtem HCP </w:t>
      </w:r>
    </w:p>
    <w:p w:rsidR="00800ECD" w:rsidRPr="00A95DAA" w:rsidRDefault="00800ECD" w:rsidP="001324A9">
      <w:pPr>
        <w:tabs>
          <w:tab w:val="left" w:pos="2127"/>
        </w:tabs>
        <w:spacing w:after="0" w:line="240" w:lineRule="auto"/>
        <w:ind w:left="2832" w:hanging="3116"/>
        <w:rPr>
          <w:rFonts w:ascii="Calibri" w:eastAsia="MS Mincho" w:hAnsi="Calibri" w:cs="Times New Roman"/>
          <w:sz w:val="24"/>
          <w:szCs w:val="24"/>
          <w:lang w:val="de-DE" w:eastAsia="de-DE"/>
        </w:rPr>
      </w:pPr>
    </w:p>
    <w:p w:rsidR="00A95DAA" w:rsidRPr="00C72C24" w:rsidRDefault="001324A9" w:rsidP="001324A9">
      <w:pPr>
        <w:tabs>
          <w:tab w:val="left" w:pos="2127"/>
        </w:tabs>
        <w:spacing w:after="0" w:line="240" w:lineRule="auto"/>
        <w:ind w:left="2832" w:hanging="3116"/>
        <w:rPr>
          <w:rFonts w:ascii="Calibri" w:eastAsia="MS Mincho" w:hAnsi="Calibri" w:cs="Times New Roman"/>
          <w:sz w:val="24"/>
          <w:szCs w:val="24"/>
          <w:lang w:val="de-DE" w:eastAsia="de-DE"/>
        </w:rPr>
      </w:pPr>
      <w:r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Wettspielleitung:</w:t>
      </w:r>
      <w:r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ab/>
      </w:r>
      <w:r w:rsidR="00C72C24" w:rsidRPr="00C72C24">
        <w:rPr>
          <w:rFonts w:ascii="Calibri" w:eastAsia="MS Mincho" w:hAnsi="Calibri" w:cs="Times New Roman"/>
          <w:sz w:val="24"/>
          <w:szCs w:val="24"/>
          <w:lang w:val="de-DE" w:eastAsia="de-DE"/>
        </w:rPr>
        <w:t>Achim Steinfurth, Peter Kämmerer, Raimund Schreier</w:t>
      </w:r>
    </w:p>
    <w:p w:rsidR="00A95DAA" w:rsidRPr="00C72C24" w:rsidRDefault="00A95DAA" w:rsidP="00A95DAA">
      <w:pPr>
        <w:spacing w:after="0" w:line="240" w:lineRule="auto"/>
        <w:ind w:left="2832" w:hanging="3116"/>
        <w:rPr>
          <w:rFonts w:ascii="Calibri" w:eastAsia="MS Mincho" w:hAnsi="Calibri" w:cs="Times New Roman"/>
          <w:sz w:val="24"/>
          <w:szCs w:val="24"/>
          <w:lang w:val="de-DE" w:eastAsia="de-DE"/>
        </w:rPr>
      </w:pPr>
    </w:p>
    <w:p w:rsidR="00EC509A" w:rsidRDefault="001324A9" w:rsidP="001324A9">
      <w:pPr>
        <w:tabs>
          <w:tab w:val="left" w:pos="2127"/>
        </w:tabs>
        <w:spacing w:after="0" w:line="240" w:lineRule="auto"/>
        <w:ind w:left="2832" w:hanging="3116"/>
        <w:rPr>
          <w:rFonts w:ascii="Calibri" w:eastAsia="MS Mincho" w:hAnsi="Calibri" w:cs="Times New Roman"/>
          <w:sz w:val="24"/>
          <w:szCs w:val="24"/>
          <w:lang w:val="de-DE" w:eastAsia="de-DE"/>
        </w:rPr>
      </w:pPr>
      <w:r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Wettspielbedingungen:</w:t>
      </w:r>
      <w:r w:rsidR="00823E32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 xml:space="preserve">  </w:t>
      </w:r>
      <w:r w:rsidR="00EC509A">
        <w:rPr>
          <w:rFonts w:ascii="Calibri" w:eastAsia="MS Mincho" w:hAnsi="Calibri" w:cs="Times New Roman"/>
          <w:sz w:val="24"/>
          <w:szCs w:val="24"/>
          <w:lang w:val="de-DE" w:eastAsia="de-DE"/>
        </w:rPr>
        <w:t xml:space="preserve">Gespielt wird nach den offiziellen Golfregeln (einschließlich </w:t>
      </w:r>
    </w:p>
    <w:p w:rsidR="00EC509A" w:rsidRDefault="00EC509A" w:rsidP="001324A9">
      <w:pPr>
        <w:tabs>
          <w:tab w:val="left" w:pos="2127"/>
        </w:tabs>
        <w:spacing w:after="0" w:line="240" w:lineRule="auto"/>
        <w:ind w:left="2832" w:hanging="3116"/>
        <w:rPr>
          <w:rFonts w:ascii="Calibri" w:eastAsia="MS Mincho" w:hAnsi="Calibri" w:cs="Times New Roman"/>
          <w:sz w:val="24"/>
          <w:szCs w:val="24"/>
          <w:lang w:val="de-DE" w:eastAsia="de-DE"/>
        </w:rPr>
      </w:pPr>
      <w:r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ab/>
      </w:r>
      <w:r>
        <w:rPr>
          <w:rFonts w:ascii="Calibri" w:eastAsia="MS Mincho" w:hAnsi="Calibri" w:cs="Times New Roman"/>
          <w:sz w:val="24"/>
          <w:szCs w:val="24"/>
          <w:lang w:val="de-DE" w:eastAsia="de-DE"/>
        </w:rPr>
        <w:t xml:space="preserve">Amateurstatut) des R&amp;A Rules Limited, den </w:t>
      </w:r>
      <w:r w:rsidR="00AA5B28">
        <w:rPr>
          <w:rFonts w:ascii="Calibri" w:eastAsia="MS Mincho" w:hAnsi="Calibri" w:cs="Times New Roman"/>
          <w:sz w:val="24"/>
          <w:szCs w:val="24"/>
          <w:lang w:val="de-DE" w:eastAsia="de-DE"/>
        </w:rPr>
        <w:t>EGA</w:t>
      </w:r>
      <w:r>
        <w:rPr>
          <w:rFonts w:ascii="Calibri" w:eastAsia="MS Mincho" w:hAnsi="Calibri" w:cs="Times New Roman"/>
          <w:sz w:val="24"/>
          <w:szCs w:val="24"/>
          <w:lang w:val="de-DE" w:eastAsia="de-DE"/>
        </w:rPr>
        <w:t xml:space="preserve"> – Vorgaben- und</w:t>
      </w:r>
    </w:p>
    <w:p w:rsidR="00EC509A" w:rsidRDefault="00EC509A" w:rsidP="001324A9">
      <w:pPr>
        <w:tabs>
          <w:tab w:val="left" w:pos="2127"/>
        </w:tabs>
        <w:spacing w:after="0" w:line="240" w:lineRule="auto"/>
        <w:ind w:left="2832" w:hanging="3116"/>
        <w:rPr>
          <w:rFonts w:ascii="Calibri" w:eastAsia="MS Mincho" w:hAnsi="Calibri" w:cs="Times New Roman"/>
          <w:sz w:val="24"/>
          <w:szCs w:val="24"/>
          <w:lang w:val="de-DE" w:eastAsia="de-DE"/>
        </w:rPr>
      </w:pPr>
      <w:r>
        <w:rPr>
          <w:rFonts w:ascii="Calibri" w:eastAsia="MS Mincho" w:hAnsi="Calibri" w:cs="Times New Roman"/>
          <w:sz w:val="24"/>
          <w:szCs w:val="24"/>
          <w:lang w:val="de-DE" w:eastAsia="de-DE"/>
        </w:rPr>
        <w:tab/>
        <w:t xml:space="preserve">Spielbedingungen, den aktuellen </w:t>
      </w:r>
      <w:r w:rsidR="00AA5B28">
        <w:rPr>
          <w:rFonts w:ascii="Calibri" w:eastAsia="MS Mincho" w:hAnsi="Calibri" w:cs="Times New Roman"/>
          <w:sz w:val="24"/>
          <w:szCs w:val="24"/>
          <w:lang w:val="de-DE" w:eastAsia="de-DE"/>
        </w:rPr>
        <w:t>DGV</w:t>
      </w:r>
      <w:r>
        <w:rPr>
          <w:rFonts w:ascii="Calibri" w:eastAsia="MS Mincho" w:hAnsi="Calibri" w:cs="Times New Roman"/>
          <w:sz w:val="24"/>
          <w:szCs w:val="24"/>
          <w:lang w:val="de-DE" w:eastAsia="de-DE"/>
        </w:rPr>
        <w:t xml:space="preserve"> – Wettspielbedingungen </w:t>
      </w:r>
    </w:p>
    <w:p w:rsidR="00EC509A" w:rsidRDefault="00EC509A" w:rsidP="001324A9">
      <w:pPr>
        <w:tabs>
          <w:tab w:val="left" w:pos="2127"/>
        </w:tabs>
        <w:spacing w:after="0" w:line="240" w:lineRule="auto"/>
        <w:ind w:left="2832" w:hanging="3116"/>
        <w:rPr>
          <w:rFonts w:ascii="Calibri" w:eastAsia="MS Mincho" w:hAnsi="Calibri" w:cs="Times New Roman"/>
          <w:sz w:val="24"/>
          <w:szCs w:val="24"/>
          <w:lang w:val="de-DE" w:eastAsia="de-DE"/>
        </w:rPr>
      </w:pPr>
      <w:r>
        <w:rPr>
          <w:rFonts w:ascii="Calibri" w:eastAsia="MS Mincho" w:hAnsi="Calibri" w:cs="Times New Roman"/>
          <w:sz w:val="24"/>
          <w:szCs w:val="24"/>
          <w:lang w:val="de-DE" w:eastAsia="de-DE"/>
        </w:rPr>
        <w:tab/>
        <w:t>(Jahrbuch) sowie den Platzregeln des G</w:t>
      </w:r>
      <w:r w:rsidR="00AA5B28">
        <w:rPr>
          <w:rFonts w:ascii="Calibri" w:eastAsia="MS Mincho" w:hAnsi="Calibri" w:cs="Times New Roman"/>
          <w:sz w:val="24"/>
          <w:szCs w:val="24"/>
          <w:lang w:val="de-DE" w:eastAsia="de-DE"/>
        </w:rPr>
        <w:t xml:space="preserve">C Lindau Bad - </w:t>
      </w:r>
      <w:proofErr w:type="spellStart"/>
      <w:r w:rsidR="00AA5B28">
        <w:rPr>
          <w:rFonts w:ascii="Calibri" w:eastAsia="MS Mincho" w:hAnsi="Calibri" w:cs="Times New Roman"/>
          <w:sz w:val="24"/>
          <w:szCs w:val="24"/>
          <w:lang w:val="de-DE" w:eastAsia="de-DE"/>
        </w:rPr>
        <w:t>Schachen</w:t>
      </w:r>
      <w:proofErr w:type="spellEnd"/>
      <w:r>
        <w:rPr>
          <w:rFonts w:ascii="Calibri" w:eastAsia="MS Mincho" w:hAnsi="Calibri" w:cs="Times New Roman"/>
          <w:sz w:val="24"/>
          <w:szCs w:val="24"/>
          <w:lang w:val="de-DE" w:eastAsia="de-DE"/>
        </w:rPr>
        <w:t>.</w:t>
      </w:r>
    </w:p>
    <w:p w:rsidR="00EC509A" w:rsidRDefault="00EC509A" w:rsidP="00EC509A">
      <w:pPr>
        <w:tabs>
          <w:tab w:val="left" w:pos="2127"/>
        </w:tabs>
        <w:spacing w:after="0" w:line="240" w:lineRule="auto"/>
        <w:ind w:left="2832" w:hanging="3116"/>
        <w:rPr>
          <w:rFonts w:ascii="Calibri" w:eastAsia="MS Mincho" w:hAnsi="Calibri" w:cs="Times New Roman"/>
          <w:b/>
          <w:sz w:val="24"/>
          <w:szCs w:val="24"/>
          <w:lang w:val="de-DE" w:eastAsia="de-DE"/>
        </w:rPr>
      </w:pPr>
      <w:r>
        <w:rPr>
          <w:rFonts w:ascii="Calibri" w:eastAsia="MS Mincho" w:hAnsi="Calibri" w:cs="Times New Roman"/>
          <w:sz w:val="24"/>
          <w:szCs w:val="24"/>
          <w:lang w:val="de-DE" w:eastAsia="de-DE"/>
        </w:rPr>
        <w:tab/>
      </w:r>
    </w:p>
    <w:p w:rsidR="00831DAA" w:rsidRDefault="003C0AEE" w:rsidP="00831DAA">
      <w:pPr>
        <w:tabs>
          <w:tab w:val="left" w:pos="2127"/>
        </w:tabs>
        <w:spacing w:after="0" w:line="240" w:lineRule="auto"/>
        <w:ind w:left="2268" w:hanging="3116"/>
        <w:rPr>
          <w:rFonts w:ascii="Calibri" w:eastAsia="MS Mincho" w:hAnsi="Calibri" w:cs="Times New Roman"/>
          <w:sz w:val="24"/>
          <w:szCs w:val="24"/>
          <w:lang w:val="de-DE" w:eastAsia="de-DE"/>
        </w:rPr>
      </w:pPr>
      <w:r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 xml:space="preserve">          </w:t>
      </w:r>
      <w:r w:rsidR="00823E32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 xml:space="preserve">Preisverteilung:               </w:t>
      </w:r>
      <w:r w:rsidR="00831DA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ab/>
      </w:r>
      <w:r w:rsidR="00A95DAA" w:rsidRPr="00A95DAA">
        <w:rPr>
          <w:rFonts w:ascii="Calibri" w:eastAsia="MS Mincho" w:hAnsi="Calibri" w:cs="Times New Roman"/>
          <w:sz w:val="24"/>
          <w:szCs w:val="24"/>
          <w:lang w:val="de-DE" w:eastAsia="de-DE"/>
        </w:rPr>
        <w:t>Tages</w:t>
      </w:r>
      <w:r w:rsidR="00831DAA">
        <w:rPr>
          <w:rFonts w:ascii="Calibri" w:eastAsia="MS Mincho" w:hAnsi="Calibri" w:cs="Times New Roman"/>
          <w:sz w:val="24"/>
          <w:szCs w:val="24"/>
          <w:lang w:val="de-DE" w:eastAsia="de-DE"/>
        </w:rPr>
        <w:t>preis</w:t>
      </w:r>
      <w:r w:rsidR="00823E32">
        <w:rPr>
          <w:rFonts w:ascii="Calibri" w:eastAsia="MS Mincho" w:hAnsi="Calibri" w:cs="Times New Roman"/>
          <w:sz w:val="24"/>
          <w:szCs w:val="24"/>
          <w:lang w:val="de-DE" w:eastAsia="de-DE"/>
        </w:rPr>
        <w:t xml:space="preserve"> und </w:t>
      </w:r>
      <w:r w:rsidR="00831DAA">
        <w:rPr>
          <w:rFonts w:ascii="Calibri" w:eastAsia="MS Mincho" w:hAnsi="Calibri" w:cs="Times New Roman"/>
          <w:sz w:val="24"/>
          <w:szCs w:val="24"/>
          <w:lang w:val="de-DE" w:eastAsia="de-DE"/>
        </w:rPr>
        <w:t xml:space="preserve">Verkündung des Standes zur </w:t>
      </w:r>
    </w:p>
    <w:p w:rsidR="00EC509A" w:rsidRDefault="00831DAA" w:rsidP="00831DAA">
      <w:pPr>
        <w:tabs>
          <w:tab w:val="left" w:pos="2127"/>
        </w:tabs>
        <w:spacing w:after="0" w:line="240" w:lineRule="auto"/>
        <w:ind w:left="2268" w:hanging="3116"/>
        <w:rPr>
          <w:rFonts w:ascii="Calibri" w:eastAsia="MS Mincho" w:hAnsi="Calibri" w:cs="Times New Roman"/>
          <w:sz w:val="24"/>
          <w:szCs w:val="24"/>
          <w:lang w:val="de-DE" w:eastAsia="de-DE"/>
        </w:rPr>
      </w:pPr>
      <w:r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ab/>
      </w:r>
      <w:r w:rsidR="00CE00AE" w:rsidRPr="00CE00AE">
        <w:rPr>
          <w:rFonts w:ascii="Calibri" w:eastAsia="MS Mincho" w:hAnsi="Calibri" w:cs="Times New Roman"/>
          <w:sz w:val="24"/>
          <w:szCs w:val="24"/>
          <w:lang w:val="de-DE" w:eastAsia="de-DE"/>
        </w:rPr>
        <w:t>2016er</w:t>
      </w:r>
      <w:r w:rsidR="00CE00AE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 xml:space="preserve"> </w:t>
      </w:r>
      <w:r>
        <w:rPr>
          <w:rFonts w:ascii="Calibri" w:eastAsia="MS Mincho" w:hAnsi="Calibri" w:cs="Times New Roman"/>
          <w:sz w:val="24"/>
          <w:szCs w:val="24"/>
          <w:lang w:val="de-DE" w:eastAsia="de-DE"/>
        </w:rPr>
        <w:t>BST-</w:t>
      </w:r>
      <w:r w:rsidR="00823E32">
        <w:rPr>
          <w:rFonts w:ascii="Calibri" w:eastAsia="MS Mincho" w:hAnsi="Calibri" w:cs="Times New Roman"/>
          <w:sz w:val="24"/>
          <w:szCs w:val="24"/>
          <w:lang w:val="de-DE" w:eastAsia="de-DE"/>
        </w:rPr>
        <w:t>Mannschaftsmeisterschaft</w:t>
      </w:r>
      <w:r w:rsidR="00CE00AE">
        <w:rPr>
          <w:rFonts w:ascii="Calibri" w:eastAsia="MS Mincho" w:hAnsi="Calibri" w:cs="Times New Roman"/>
          <w:sz w:val="24"/>
          <w:szCs w:val="24"/>
          <w:lang w:val="de-DE" w:eastAsia="de-DE"/>
        </w:rPr>
        <w:t xml:space="preserve">swertung </w:t>
      </w:r>
      <w:r>
        <w:rPr>
          <w:rFonts w:ascii="Calibri" w:eastAsia="MS Mincho" w:hAnsi="Calibri" w:cs="Times New Roman"/>
          <w:sz w:val="24"/>
          <w:szCs w:val="24"/>
          <w:lang w:val="de-DE" w:eastAsia="de-DE"/>
        </w:rPr>
        <w:t>im Clubhaus</w:t>
      </w:r>
    </w:p>
    <w:p w:rsidR="00823E32" w:rsidRDefault="00EC509A" w:rsidP="00823E32">
      <w:pPr>
        <w:tabs>
          <w:tab w:val="left" w:pos="2127"/>
        </w:tabs>
        <w:spacing w:after="0" w:line="240" w:lineRule="auto"/>
        <w:ind w:left="2832" w:hanging="3116"/>
        <w:rPr>
          <w:rFonts w:ascii="Calibri" w:eastAsia="MS Mincho" w:hAnsi="Calibri" w:cs="Times New Roman"/>
          <w:color w:val="FF0000"/>
          <w:sz w:val="24"/>
          <w:szCs w:val="24"/>
          <w:lang w:val="de-DE" w:eastAsia="de-DE"/>
        </w:rPr>
      </w:pPr>
      <w:r>
        <w:rPr>
          <w:rFonts w:ascii="Calibri" w:eastAsia="MS Mincho" w:hAnsi="Calibri" w:cs="Times New Roman"/>
          <w:sz w:val="24"/>
          <w:szCs w:val="24"/>
          <w:lang w:val="de-DE" w:eastAsia="de-DE"/>
        </w:rPr>
        <w:tab/>
      </w:r>
    </w:p>
    <w:p w:rsidR="006914F8" w:rsidRDefault="002711C5" w:rsidP="002711C5">
      <w:pPr>
        <w:tabs>
          <w:tab w:val="left" w:pos="2127"/>
        </w:tabs>
        <w:spacing w:after="0" w:line="240" w:lineRule="auto"/>
        <w:ind w:left="2832" w:hanging="3116"/>
        <w:rPr>
          <w:rFonts w:ascii="Calibri" w:eastAsia="MS Mincho" w:hAnsi="Calibri" w:cs="Times New Roman"/>
          <w:b/>
          <w:sz w:val="24"/>
          <w:szCs w:val="24"/>
          <w:lang w:val="de-DE" w:eastAsia="de-DE"/>
        </w:rPr>
      </w:pPr>
      <w:r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Abendessen</w:t>
      </w:r>
      <w:r w:rsidR="00823E32" w:rsidRPr="00823E32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:</w:t>
      </w:r>
      <w:r w:rsidR="00823E32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 xml:space="preserve">       </w:t>
      </w:r>
      <w:r w:rsidR="00EC509A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ab/>
      </w:r>
      <w:proofErr w:type="spellStart"/>
      <w:r w:rsidR="00FF1AF0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F</w:t>
      </w:r>
      <w:r w:rsidR="0043679B"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l</w:t>
      </w:r>
      <w:r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ightweise</w:t>
      </w:r>
      <w:proofErr w:type="spellEnd"/>
      <w:r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, direkt nach Rückkehr vom Turnier</w:t>
      </w:r>
    </w:p>
    <w:p w:rsidR="002711C5" w:rsidRDefault="002711C5" w:rsidP="002711C5">
      <w:pPr>
        <w:tabs>
          <w:tab w:val="left" w:pos="2127"/>
        </w:tabs>
        <w:spacing w:after="0" w:line="240" w:lineRule="auto"/>
        <w:ind w:left="2832" w:hanging="3116"/>
        <w:rPr>
          <w:rFonts w:ascii="Calibri" w:eastAsia="MS Mincho" w:hAnsi="Calibri" w:cs="Times New Roman"/>
          <w:b/>
          <w:sz w:val="24"/>
          <w:szCs w:val="24"/>
          <w:lang w:val="de-DE" w:eastAsia="de-DE"/>
        </w:rPr>
      </w:pPr>
    </w:p>
    <w:p w:rsidR="00DE507C" w:rsidRDefault="002711C5" w:rsidP="00DE507C">
      <w:pPr>
        <w:tabs>
          <w:tab w:val="left" w:pos="2127"/>
        </w:tabs>
        <w:spacing w:after="0" w:line="240" w:lineRule="auto"/>
        <w:ind w:left="2127" w:hanging="2411"/>
        <w:rPr>
          <w:rFonts w:ascii="Calibri" w:eastAsia="MS Mincho" w:hAnsi="Calibri" w:cs="Times New Roman"/>
          <w:b/>
          <w:sz w:val="24"/>
          <w:szCs w:val="24"/>
          <w:lang w:val="de-DE" w:eastAsia="de-DE"/>
        </w:rPr>
      </w:pPr>
      <w:r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Änderungsvorbehalt:</w:t>
      </w:r>
      <w:r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ab/>
      </w:r>
      <w:r w:rsidRPr="00DE507C">
        <w:rPr>
          <w:rFonts w:ascii="Calibri" w:eastAsia="MS Mincho" w:hAnsi="Calibri" w:cs="Times New Roman"/>
          <w:sz w:val="24"/>
          <w:szCs w:val="24"/>
          <w:lang w:val="de-DE" w:eastAsia="de-DE"/>
        </w:rPr>
        <w:t>Die Spielleitung hat in begründeten Fä</w:t>
      </w:r>
      <w:r w:rsidR="00DE507C" w:rsidRPr="00DE507C">
        <w:rPr>
          <w:rFonts w:ascii="Calibri" w:eastAsia="MS Mincho" w:hAnsi="Calibri" w:cs="Times New Roman"/>
          <w:sz w:val="24"/>
          <w:szCs w:val="24"/>
          <w:lang w:val="de-DE" w:eastAsia="de-DE"/>
        </w:rPr>
        <w:t>llen das Recht bis zum 1. Start</w:t>
      </w:r>
      <w:r w:rsidR="00DE507C" w:rsidRPr="00DE507C">
        <w:rPr>
          <w:rFonts w:ascii="Calibri" w:eastAsia="MS Mincho" w:hAnsi="Calibri" w:cs="Times New Roman"/>
          <w:sz w:val="24"/>
          <w:szCs w:val="24"/>
          <w:lang w:val="de-DE" w:eastAsia="de-DE"/>
        </w:rPr>
        <w:br/>
        <w:t>die Ausschreibung zu ändern.</w:t>
      </w:r>
    </w:p>
    <w:p w:rsidR="00DE507C" w:rsidRDefault="00DE507C" w:rsidP="002711C5">
      <w:pPr>
        <w:tabs>
          <w:tab w:val="left" w:pos="2127"/>
        </w:tabs>
        <w:spacing w:after="0" w:line="240" w:lineRule="auto"/>
        <w:ind w:left="2832" w:hanging="3116"/>
        <w:rPr>
          <w:rFonts w:ascii="Calibri" w:eastAsia="MS Mincho" w:hAnsi="Calibri" w:cs="Times New Roman"/>
          <w:b/>
          <w:sz w:val="24"/>
          <w:szCs w:val="24"/>
          <w:lang w:val="de-DE" w:eastAsia="de-DE"/>
        </w:rPr>
      </w:pPr>
    </w:p>
    <w:p w:rsidR="002711C5" w:rsidRPr="003C0AEE" w:rsidRDefault="00DE507C" w:rsidP="002711C5">
      <w:pPr>
        <w:tabs>
          <w:tab w:val="left" w:pos="2127"/>
        </w:tabs>
        <w:spacing w:after="0" w:line="240" w:lineRule="auto"/>
        <w:ind w:left="2832" w:hanging="3116"/>
        <w:rPr>
          <w:rFonts w:ascii="Calibri" w:eastAsia="MS Mincho" w:hAnsi="Calibri" w:cs="Times New Roman"/>
          <w:b/>
          <w:sz w:val="24"/>
          <w:szCs w:val="24"/>
          <w:lang w:val="de-DE" w:eastAsia="de-DE"/>
        </w:rPr>
      </w:pPr>
      <w:r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>Beendigung des Wettspiels:</w:t>
      </w:r>
      <w:r>
        <w:rPr>
          <w:rFonts w:ascii="Calibri" w:eastAsia="MS Mincho" w:hAnsi="Calibri" w:cs="Times New Roman"/>
          <w:b/>
          <w:sz w:val="24"/>
          <w:szCs w:val="24"/>
          <w:lang w:val="de-DE" w:eastAsia="de-DE"/>
        </w:rPr>
        <w:tab/>
      </w:r>
      <w:r w:rsidRPr="00DE507C">
        <w:rPr>
          <w:rFonts w:ascii="Calibri" w:eastAsia="MS Mincho" w:hAnsi="Calibri" w:cs="Times New Roman"/>
          <w:sz w:val="24"/>
          <w:szCs w:val="24"/>
          <w:lang w:val="de-DE" w:eastAsia="de-DE"/>
        </w:rPr>
        <w:t xml:space="preserve">Das Wettspiel ist </w:t>
      </w:r>
      <w:r w:rsidR="003F3AD3">
        <w:rPr>
          <w:rFonts w:ascii="Calibri" w:eastAsia="MS Mincho" w:hAnsi="Calibri" w:cs="Times New Roman"/>
          <w:sz w:val="24"/>
          <w:szCs w:val="24"/>
          <w:lang w:val="de-DE" w:eastAsia="de-DE"/>
        </w:rPr>
        <w:t>mit Abschluss der Siegerehrung b</w:t>
      </w:r>
      <w:r w:rsidRPr="00DE507C">
        <w:rPr>
          <w:rFonts w:ascii="Calibri" w:eastAsia="MS Mincho" w:hAnsi="Calibri" w:cs="Times New Roman"/>
          <w:sz w:val="24"/>
          <w:szCs w:val="24"/>
          <w:lang w:val="de-DE" w:eastAsia="de-DE"/>
        </w:rPr>
        <w:t>eendet.</w:t>
      </w:r>
      <w:r w:rsidRPr="00DE507C">
        <w:rPr>
          <w:rFonts w:ascii="Calibri" w:eastAsia="MS Mincho" w:hAnsi="Calibri" w:cs="Times New Roman"/>
          <w:sz w:val="24"/>
          <w:szCs w:val="24"/>
          <w:lang w:val="de-DE" w:eastAsia="de-DE"/>
        </w:rPr>
        <w:br/>
      </w:r>
      <w:r w:rsidRPr="00DE507C">
        <w:rPr>
          <w:rFonts w:ascii="Calibri" w:eastAsia="MS Mincho" w:hAnsi="Calibri" w:cs="Times New Roman"/>
          <w:sz w:val="24"/>
          <w:szCs w:val="24"/>
          <w:lang w:val="de-DE" w:eastAsia="de-DE"/>
        </w:rPr>
        <w:br/>
      </w:r>
    </w:p>
    <w:p w:rsidR="006914F8" w:rsidRDefault="006914F8" w:rsidP="006914F8">
      <w:pPr>
        <w:tabs>
          <w:tab w:val="left" w:pos="2127"/>
        </w:tabs>
        <w:spacing w:after="0" w:line="240" w:lineRule="auto"/>
        <w:ind w:left="2832" w:hanging="3116"/>
        <w:rPr>
          <w:rFonts w:ascii="Calibri" w:eastAsia="MS Mincho" w:hAnsi="Calibri" w:cs="Times New Roman"/>
          <w:b/>
          <w:sz w:val="24"/>
          <w:szCs w:val="24"/>
          <w:lang w:val="de-DE" w:eastAsia="de-DE"/>
        </w:rPr>
      </w:pPr>
    </w:p>
    <w:p w:rsidR="00296D9B" w:rsidRPr="00A95DAA" w:rsidRDefault="00296D9B" w:rsidP="00D71925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val="de-DE" w:eastAsia="de-DE"/>
        </w:rPr>
      </w:pPr>
    </w:p>
    <w:sectPr w:rsidR="00296D9B" w:rsidRPr="00A95DAA" w:rsidSect="003B0B19">
      <w:pgSz w:w="11906" w:h="16838"/>
      <w:pgMar w:top="198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F45668"/>
    <w:multiLevelType w:val="hybridMultilevel"/>
    <w:tmpl w:val="6BD4205C"/>
    <w:lvl w:ilvl="0" w:tplc="7A325A6C">
      <w:numFmt w:val="bullet"/>
      <w:lvlText w:val="-"/>
      <w:lvlJc w:val="left"/>
      <w:pPr>
        <w:ind w:left="2479" w:hanging="360"/>
      </w:pPr>
      <w:rPr>
        <w:rFonts w:ascii="Calibri" w:eastAsia="MS Mincho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1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3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B58"/>
    <w:rsid w:val="00032B28"/>
    <w:rsid w:val="0004443E"/>
    <w:rsid w:val="00075F39"/>
    <w:rsid w:val="000842AD"/>
    <w:rsid w:val="000D23A1"/>
    <w:rsid w:val="000E2E36"/>
    <w:rsid w:val="0010142B"/>
    <w:rsid w:val="001324A9"/>
    <w:rsid w:val="001332A1"/>
    <w:rsid w:val="001709A8"/>
    <w:rsid w:val="001C13F6"/>
    <w:rsid w:val="00216949"/>
    <w:rsid w:val="00270892"/>
    <w:rsid w:val="002711C5"/>
    <w:rsid w:val="00296D9B"/>
    <w:rsid w:val="002B3B58"/>
    <w:rsid w:val="002C032B"/>
    <w:rsid w:val="002D70C5"/>
    <w:rsid w:val="002F4BEA"/>
    <w:rsid w:val="0031631D"/>
    <w:rsid w:val="003366E6"/>
    <w:rsid w:val="00361A6E"/>
    <w:rsid w:val="00375597"/>
    <w:rsid w:val="003B0B19"/>
    <w:rsid w:val="003C0AEE"/>
    <w:rsid w:val="003F3AD3"/>
    <w:rsid w:val="003F63D0"/>
    <w:rsid w:val="0041052C"/>
    <w:rsid w:val="0043679B"/>
    <w:rsid w:val="00446ED4"/>
    <w:rsid w:val="00476CBD"/>
    <w:rsid w:val="00480D1D"/>
    <w:rsid w:val="00483D93"/>
    <w:rsid w:val="004A1D82"/>
    <w:rsid w:val="004C0DEC"/>
    <w:rsid w:val="00527D69"/>
    <w:rsid w:val="005832EA"/>
    <w:rsid w:val="005A79C4"/>
    <w:rsid w:val="00677761"/>
    <w:rsid w:val="00684508"/>
    <w:rsid w:val="006914F8"/>
    <w:rsid w:val="006B1C9C"/>
    <w:rsid w:val="006B30F4"/>
    <w:rsid w:val="007028F4"/>
    <w:rsid w:val="007318BF"/>
    <w:rsid w:val="00740095"/>
    <w:rsid w:val="007809F4"/>
    <w:rsid w:val="007C420F"/>
    <w:rsid w:val="007E5CAA"/>
    <w:rsid w:val="007E6D3C"/>
    <w:rsid w:val="00800ECD"/>
    <w:rsid w:val="00823E32"/>
    <w:rsid w:val="00831DAA"/>
    <w:rsid w:val="008820CF"/>
    <w:rsid w:val="008D3AAC"/>
    <w:rsid w:val="00922180"/>
    <w:rsid w:val="00956D08"/>
    <w:rsid w:val="00974E28"/>
    <w:rsid w:val="00A36388"/>
    <w:rsid w:val="00A56C77"/>
    <w:rsid w:val="00A7401A"/>
    <w:rsid w:val="00A7544D"/>
    <w:rsid w:val="00A95DAA"/>
    <w:rsid w:val="00AA5B28"/>
    <w:rsid w:val="00AA6950"/>
    <w:rsid w:val="00AC1C5B"/>
    <w:rsid w:val="00AF1EAE"/>
    <w:rsid w:val="00BE207D"/>
    <w:rsid w:val="00BE5126"/>
    <w:rsid w:val="00C72C24"/>
    <w:rsid w:val="00C87D57"/>
    <w:rsid w:val="00CA0572"/>
    <w:rsid w:val="00CA645C"/>
    <w:rsid w:val="00CC3E15"/>
    <w:rsid w:val="00CE00AE"/>
    <w:rsid w:val="00CF1045"/>
    <w:rsid w:val="00D44E11"/>
    <w:rsid w:val="00D63DCF"/>
    <w:rsid w:val="00D71925"/>
    <w:rsid w:val="00DD7861"/>
    <w:rsid w:val="00DE454C"/>
    <w:rsid w:val="00DE507C"/>
    <w:rsid w:val="00E776A5"/>
    <w:rsid w:val="00EC509A"/>
    <w:rsid w:val="00F64818"/>
    <w:rsid w:val="00FF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B7DA6B-2FF6-45E2-B291-1488A25D4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4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42AD"/>
    <w:rPr>
      <w:rFonts w:ascii="Tahoma" w:hAnsi="Tahoma" w:cs="Tahoma"/>
      <w:sz w:val="16"/>
      <w:szCs w:val="16"/>
      <w:lang w:val="de-AT"/>
    </w:rPr>
  </w:style>
  <w:style w:type="character" w:styleId="Hyperlink">
    <w:name w:val="Hyperlink"/>
    <w:basedOn w:val="Absatz-Standardschriftart"/>
    <w:uiPriority w:val="99"/>
    <w:unhideWhenUsed/>
    <w:rsid w:val="00A56C77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F63D0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3C0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lf.a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lflindau.de" TargetMode="External"/><Relationship Id="rId12" Type="http://schemas.openxmlformats.org/officeDocument/2006/relationships/hyperlink" Target="mailto:email@bs-golftou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lflindau.de" TargetMode="External"/><Relationship Id="rId11" Type="http://schemas.openxmlformats.org/officeDocument/2006/relationships/hyperlink" Target="mailto:info@golflindau.de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bs-golftou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s-golftour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Jaqueline Scheuerlein</cp:lastModifiedBy>
  <cp:revision>7</cp:revision>
  <cp:lastPrinted>2016-08-15T11:17:00Z</cp:lastPrinted>
  <dcterms:created xsi:type="dcterms:W3CDTF">2016-08-12T09:45:00Z</dcterms:created>
  <dcterms:modified xsi:type="dcterms:W3CDTF">2016-08-15T12:31:00Z</dcterms:modified>
</cp:coreProperties>
</file>